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76" w:rsidRPr="00B739AD" w:rsidRDefault="005E609B" w:rsidP="00DE0A67">
      <w:pPr>
        <w:pStyle w:val="20"/>
        <w:tabs>
          <w:tab w:val="center" w:pos="4873"/>
          <w:tab w:val="left" w:pos="7515"/>
        </w:tabs>
        <w:rPr>
          <w:b w:val="0"/>
          <w:bCs w:val="0"/>
        </w:rPr>
      </w:pPr>
      <w:r>
        <w:rPr>
          <w:b w:val="0"/>
          <w:bCs w:val="0"/>
          <w:noProof/>
        </w:rPr>
        <w:drawing>
          <wp:inline distT="0" distB="0" distL="0" distR="0" wp14:anchorId="3D8E4B4F">
            <wp:extent cx="6667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7B76" w:rsidRPr="00B739AD" w:rsidRDefault="00D27B76" w:rsidP="00DE0A67">
      <w:pPr>
        <w:pStyle w:val="20"/>
        <w:tabs>
          <w:tab w:val="center" w:pos="4873"/>
          <w:tab w:val="left" w:pos="7515"/>
        </w:tabs>
        <w:rPr>
          <w:bCs w:val="0"/>
        </w:rPr>
      </w:pPr>
      <w:r w:rsidRPr="00B739AD">
        <w:rPr>
          <w:bCs w:val="0"/>
        </w:rPr>
        <w:t>АДМИНИСТРАЦИЯ</w:t>
      </w:r>
    </w:p>
    <w:p w:rsidR="00D27B76" w:rsidRPr="00B739AD" w:rsidRDefault="00D27B76" w:rsidP="00DE0A67">
      <w:pPr>
        <w:pStyle w:val="20"/>
        <w:tabs>
          <w:tab w:val="center" w:pos="4873"/>
          <w:tab w:val="left" w:pos="7515"/>
        </w:tabs>
        <w:rPr>
          <w:bCs w:val="0"/>
        </w:rPr>
      </w:pPr>
      <w:r w:rsidRPr="00B739AD">
        <w:rPr>
          <w:bCs w:val="0"/>
        </w:rPr>
        <w:t>УСТЬ-ТАРКСКОГО РАЙОНА</w:t>
      </w:r>
    </w:p>
    <w:p w:rsidR="00D27B76" w:rsidRPr="00B739AD" w:rsidRDefault="00D27B76" w:rsidP="00DE0A67">
      <w:pPr>
        <w:pStyle w:val="20"/>
        <w:tabs>
          <w:tab w:val="center" w:pos="4873"/>
          <w:tab w:val="left" w:pos="7515"/>
        </w:tabs>
        <w:rPr>
          <w:b w:val="0"/>
          <w:bCs w:val="0"/>
        </w:rPr>
      </w:pPr>
    </w:p>
    <w:p w:rsidR="00D27B76" w:rsidRPr="00B739AD" w:rsidRDefault="00D27B76" w:rsidP="00DE0A67">
      <w:pPr>
        <w:pStyle w:val="20"/>
        <w:tabs>
          <w:tab w:val="center" w:pos="4873"/>
          <w:tab w:val="left" w:pos="7515"/>
        </w:tabs>
        <w:rPr>
          <w:bCs w:val="0"/>
        </w:rPr>
      </w:pPr>
      <w:r w:rsidRPr="00B739AD">
        <w:rPr>
          <w:bCs w:val="0"/>
        </w:rPr>
        <w:t>ПОСТАНОВЛЕНИЕ</w:t>
      </w:r>
    </w:p>
    <w:p w:rsidR="00D27B76" w:rsidRPr="00B739AD" w:rsidRDefault="00D27B76" w:rsidP="00DE0A67">
      <w:pPr>
        <w:pStyle w:val="20"/>
        <w:tabs>
          <w:tab w:val="center" w:pos="4873"/>
          <w:tab w:val="left" w:pos="7515"/>
        </w:tabs>
        <w:rPr>
          <w:b w:val="0"/>
          <w:bCs w:val="0"/>
        </w:rPr>
      </w:pPr>
    </w:p>
    <w:p w:rsidR="00D27B76" w:rsidRPr="00B739AD" w:rsidRDefault="00D27B76" w:rsidP="00DE0A67">
      <w:pPr>
        <w:pStyle w:val="20"/>
        <w:tabs>
          <w:tab w:val="center" w:pos="4873"/>
          <w:tab w:val="left" w:pos="7515"/>
        </w:tabs>
        <w:rPr>
          <w:b w:val="0"/>
          <w:bCs w:val="0"/>
        </w:rPr>
      </w:pPr>
      <w:r w:rsidRPr="00B739AD">
        <w:rPr>
          <w:b w:val="0"/>
          <w:bCs w:val="0"/>
        </w:rPr>
        <w:t>с. Усть-Тарка</w:t>
      </w:r>
    </w:p>
    <w:p w:rsidR="00D27B76" w:rsidRPr="00D27B76" w:rsidRDefault="00E8289F" w:rsidP="00DE0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</w:t>
      </w:r>
      <w:r w:rsidR="005E609B">
        <w:rPr>
          <w:rFonts w:ascii="Times New Roman" w:hAnsi="Times New Roman" w:cs="Times New Roman"/>
          <w:sz w:val="28"/>
          <w:szCs w:val="28"/>
        </w:rPr>
        <w:t>.1</w:t>
      </w:r>
      <w:r w:rsidR="00D27B76" w:rsidRPr="00D27B76">
        <w:rPr>
          <w:rFonts w:ascii="Times New Roman" w:hAnsi="Times New Roman" w:cs="Times New Roman"/>
          <w:sz w:val="28"/>
          <w:szCs w:val="28"/>
        </w:rPr>
        <w:t>0.2024</w:t>
      </w:r>
      <w:r w:rsidR="00D27B76" w:rsidRPr="00D27B76">
        <w:rPr>
          <w:rFonts w:ascii="Times New Roman" w:hAnsi="Times New Roman" w:cs="Times New Roman"/>
          <w:sz w:val="28"/>
          <w:szCs w:val="28"/>
        </w:rPr>
        <w:tab/>
      </w:r>
      <w:r w:rsidR="00D27B76" w:rsidRPr="00D27B76">
        <w:rPr>
          <w:rFonts w:ascii="Times New Roman" w:hAnsi="Times New Roman" w:cs="Times New Roman"/>
          <w:sz w:val="28"/>
          <w:szCs w:val="28"/>
        </w:rPr>
        <w:tab/>
      </w:r>
      <w:r w:rsidR="00D27B76" w:rsidRPr="00D27B76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D27B7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E609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315</w:t>
      </w:r>
    </w:p>
    <w:p w:rsidR="00D27B76" w:rsidRDefault="00D27B76" w:rsidP="00DE0A67">
      <w:pPr>
        <w:spacing w:after="0" w:line="240" w:lineRule="auto"/>
        <w:jc w:val="center"/>
      </w:pPr>
    </w:p>
    <w:p w:rsidR="0042672E" w:rsidRPr="00B14545" w:rsidRDefault="007B34B5" w:rsidP="00DE0A67">
      <w:pPr>
        <w:spacing w:after="0" w:line="24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B145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672E" w:rsidRPr="00B14545">
        <w:rPr>
          <w:rFonts w:ascii="Times New Roman" w:eastAsia="Times New Roman" w:hAnsi="Times New Roman" w:cs="Times New Roman"/>
          <w:sz w:val="28"/>
          <w:szCs w:val="28"/>
        </w:rPr>
        <w:t xml:space="preserve"> создании специализированной службы по вопросам похоронного дела </w:t>
      </w:r>
      <w:r w:rsidR="00E368BF" w:rsidRPr="00B1454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672E" w:rsidRPr="00B14545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Положения</w:t>
      </w:r>
      <w:r w:rsidRPr="00B14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72E" w:rsidRPr="00B14545">
        <w:rPr>
          <w:rFonts w:ascii="Times New Roman" w:hAnsi="Times New Roman"/>
          <w:bCs/>
          <w:kern w:val="28"/>
          <w:sz w:val="28"/>
          <w:szCs w:val="28"/>
        </w:rPr>
        <w:t xml:space="preserve">о специализированной службе по вопросам похоронного дела на территории </w:t>
      </w:r>
      <w:r w:rsidR="00D27B76" w:rsidRPr="00B14545">
        <w:rPr>
          <w:rFonts w:ascii="Times New Roman" w:hAnsi="Times New Roman"/>
          <w:bCs/>
          <w:kern w:val="28"/>
          <w:sz w:val="28"/>
          <w:szCs w:val="28"/>
        </w:rPr>
        <w:t>Усть-Таркского района Новосибирской области</w:t>
      </w:r>
    </w:p>
    <w:p w:rsidR="00BE3363" w:rsidRPr="007B34B5" w:rsidRDefault="00BE3363" w:rsidP="00DE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5D56" w:rsidRPr="00254864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864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035C5">
        <w:rPr>
          <w:rFonts w:ascii="Times New Roman" w:hAnsi="Times New Roman"/>
          <w:sz w:val="28"/>
          <w:szCs w:val="28"/>
        </w:rPr>
        <w:t>от 12.01.1996 № 8-ФЗ</w:t>
      </w:r>
      <w:r w:rsidRPr="00254864">
        <w:rPr>
          <w:rFonts w:ascii="Times New Roman" w:hAnsi="Times New Roman"/>
          <w:sz w:val="28"/>
          <w:szCs w:val="28"/>
        </w:rPr>
        <w:t xml:space="preserve"> «О погребении и похоронном деле», Федеральным законом </w:t>
      </w:r>
      <w:r w:rsidRPr="004035C5">
        <w:rPr>
          <w:rFonts w:ascii="Times New Roman" w:hAnsi="Times New Roman"/>
          <w:sz w:val="28"/>
          <w:szCs w:val="28"/>
        </w:rPr>
        <w:t>от 06.10.2003 № 131-ФЗ</w:t>
      </w:r>
      <w:r w:rsidRPr="00254864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</w:t>
      </w:r>
      <w:r w:rsidR="00D27B76">
        <w:rPr>
          <w:rFonts w:ascii="Times New Roman" w:hAnsi="Times New Roman"/>
          <w:sz w:val="28"/>
          <w:szCs w:val="28"/>
        </w:rPr>
        <w:t>и»,</w:t>
      </w:r>
      <w:r w:rsidRPr="00852C09">
        <w:rPr>
          <w:rFonts w:ascii="Times New Roman" w:hAnsi="Times New Roman"/>
          <w:sz w:val="28"/>
          <w:szCs w:val="28"/>
        </w:rPr>
        <w:t xml:space="preserve"> </w:t>
      </w:r>
      <w:r w:rsidR="00D27B76">
        <w:rPr>
          <w:rFonts w:ascii="Times New Roman" w:hAnsi="Times New Roman"/>
          <w:sz w:val="28"/>
          <w:szCs w:val="28"/>
        </w:rPr>
        <w:t>постановляет:</w:t>
      </w:r>
    </w:p>
    <w:p w:rsidR="006C43FF" w:rsidRDefault="0042672E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специализированную службу по вопросам похоронного дела</w:t>
      </w:r>
      <w:r w:rsidR="00A1226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D27B76">
        <w:rPr>
          <w:rFonts w:ascii="Times New Roman" w:hAnsi="Times New Roman"/>
          <w:sz w:val="28"/>
          <w:szCs w:val="28"/>
        </w:rPr>
        <w:t>Усть-Таркского района Новосибирской области</w:t>
      </w:r>
      <w:r w:rsidR="006C43FF">
        <w:rPr>
          <w:rFonts w:ascii="Times New Roman" w:hAnsi="Times New Roman"/>
          <w:sz w:val="28"/>
          <w:szCs w:val="28"/>
        </w:rPr>
        <w:t>.</w:t>
      </w:r>
    </w:p>
    <w:p w:rsidR="0042672E" w:rsidRDefault="006C43FF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Функции</w:t>
      </w:r>
      <w:r w:rsidR="00B21E07">
        <w:rPr>
          <w:rFonts w:ascii="Times New Roman" w:hAnsi="Times New Roman"/>
          <w:sz w:val="28"/>
          <w:szCs w:val="28"/>
        </w:rPr>
        <w:t xml:space="preserve"> специализированной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B21E0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лужбы по вопросам похоронного дела </w:t>
      </w:r>
      <w:r w:rsidR="00A1226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D27B76">
        <w:rPr>
          <w:rFonts w:ascii="Times New Roman" w:hAnsi="Times New Roman"/>
          <w:sz w:val="28"/>
          <w:szCs w:val="28"/>
        </w:rPr>
        <w:t>Усть-Таркского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возложить</w:t>
      </w:r>
      <w:r w:rsidR="00B21E07">
        <w:rPr>
          <w:rFonts w:ascii="Times New Roman" w:hAnsi="Times New Roman"/>
          <w:sz w:val="28"/>
          <w:szCs w:val="28"/>
        </w:rPr>
        <w:t xml:space="preserve"> </w:t>
      </w:r>
      <w:r w:rsidR="00A12267">
        <w:rPr>
          <w:rFonts w:ascii="Times New Roman" w:hAnsi="Times New Roman"/>
          <w:sz w:val="28"/>
          <w:szCs w:val="28"/>
        </w:rPr>
        <w:t xml:space="preserve">             </w:t>
      </w:r>
      <w:r w:rsidR="00B21E0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27B76">
        <w:rPr>
          <w:rFonts w:ascii="Times New Roman" w:hAnsi="Times New Roman"/>
          <w:sz w:val="28"/>
          <w:szCs w:val="28"/>
        </w:rPr>
        <w:t>муниципальное казенное учреждение «Служба муниципального заказа Усть-Таркского района»</w:t>
      </w:r>
      <w:r w:rsidR="0042672E">
        <w:rPr>
          <w:rFonts w:ascii="Times New Roman" w:hAnsi="Times New Roman"/>
          <w:sz w:val="28"/>
          <w:szCs w:val="28"/>
        </w:rPr>
        <w:t>.</w:t>
      </w:r>
    </w:p>
    <w:p w:rsidR="00235D56" w:rsidRPr="00254864" w:rsidRDefault="00E368BF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35D56" w:rsidRPr="00254864">
        <w:rPr>
          <w:rFonts w:ascii="Times New Roman" w:hAnsi="Times New Roman"/>
          <w:sz w:val="28"/>
          <w:szCs w:val="28"/>
        </w:rPr>
        <w:t xml:space="preserve">. Утвердить Положение о специализированной службе по вопросам похоронного дела на территории </w:t>
      </w:r>
      <w:r w:rsidR="00D27B76">
        <w:rPr>
          <w:rFonts w:ascii="Times New Roman" w:hAnsi="Times New Roman"/>
          <w:sz w:val="28"/>
          <w:szCs w:val="28"/>
        </w:rPr>
        <w:t>Усть-Таркского района Новосибирской области</w:t>
      </w:r>
      <w:r w:rsidR="00235D56" w:rsidRPr="00254864">
        <w:rPr>
          <w:rFonts w:ascii="Times New Roman" w:hAnsi="Times New Roman"/>
          <w:sz w:val="28"/>
          <w:szCs w:val="28"/>
        </w:rPr>
        <w:t>.</w:t>
      </w:r>
    </w:p>
    <w:p w:rsidR="00B6193E" w:rsidRDefault="006C43FF" w:rsidP="00DE0A67">
      <w:pPr>
        <w:widowControl w:val="0"/>
        <w:tabs>
          <w:tab w:val="left" w:pos="720"/>
          <w:tab w:val="left" w:pos="1701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6193E" w:rsidRPr="00C263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7B76" w:rsidRPr="00D27B7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бюллетене органов местного самоуправления Усть-Таркского района и разместить на официальном сайте администрации Усть-Таркского ра</w:t>
      </w:r>
      <w:r w:rsidR="00D27B76">
        <w:rPr>
          <w:rFonts w:ascii="Times New Roman" w:eastAsia="Times New Roman" w:hAnsi="Times New Roman" w:cs="Times New Roman"/>
          <w:sz w:val="28"/>
          <w:szCs w:val="28"/>
        </w:rPr>
        <w:t>йона (http://ust-tarka.nso.ru/)</w:t>
      </w:r>
      <w:r w:rsidR="004B64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93E" w:rsidRPr="0074741A" w:rsidRDefault="006C43FF" w:rsidP="00DE0A67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619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193E" w:rsidRPr="0074741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B6193E">
        <w:rPr>
          <w:rFonts w:ascii="Times New Roman" w:eastAsia="Times New Roman" w:hAnsi="Times New Roman" w:cs="Times New Roman"/>
          <w:sz w:val="28"/>
          <w:szCs w:val="28"/>
        </w:rPr>
        <w:t xml:space="preserve"> возложить </w:t>
      </w:r>
      <w:r w:rsidR="00852C09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B6193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E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A27">
        <w:rPr>
          <w:rFonts w:ascii="Times New Roman" w:eastAsia="Times New Roman" w:hAnsi="Times New Roman" w:cs="Times New Roman"/>
          <w:sz w:val="28"/>
          <w:szCs w:val="28"/>
        </w:rPr>
        <w:t>первого заместителя Главы администрации Усть-Таркского района Кудрявцева О.Ю</w:t>
      </w:r>
      <w:r w:rsidR="00F572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4F54" w:rsidRDefault="006C43FF" w:rsidP="00DE0A6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6193E" w:rsidRPr="00C263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1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93E" w:rsidRPr="00C2636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F57275">
        <w:rPr>
          <w:rFonts w:ascii="Times New Roman" w:eastAsia="Times New Roman" w:hAnsi="Times New Roman" w:cs="Times New Roman"/>
          <w:sz w:val="28"/>
          <w:szCs w:val="28"/>
        </w:rPr>
        <w:t>его опубликования</w:t>
      </w:r>
      <w:r w:rsidR="00B619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A67" w:rsidRDefault="00DE0A67" w:rsidP="00DE0A6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A67" w:rsidRDefault="00DE0A67" w:rsidP="00DE0A6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A67" w:rsidRDefault="008E0BE1" w:rsidP="00DE0A6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Главы</w:t>
      </w:r>
      <w:r w:rsidR="00DE0A67">
        <w:rPr>
          <w:rFonts w:ascii="Times New Roman" w:eastAsia="Times New Roman" w:hAnsi="Times New Roman" w:cs="Times New Roman"/>
          <w:sz w:val="28"/>
          <w:szCs w:val="28"/>
        </w:rPr>
        <w:t xml:space="preserve"> Усть-Таркского района</w:t>
      </w:r>
    </w:p>
    <w:p w:rsidR="00DE0A67" w:rsidRPr="007B34B5" w:rsidRDefault="00DE0A67" w:rsidP="00DE0A6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</w:t>
      </w:r>
      <w:r w:rsidR="008E0BE1">
        <w:rPr>
          <w:rFonts w:ascii="Times New Roman" w:eastAsia="Times New Roman" w:hAnsi="Times New Roman" w:cs="Times New Roman"/>
          <w:sz w:val="28"/>
          <w:szCs w:val="28"/>
        </w:rPr>
        <w:t xml:space="preserve">              О.Ю. Кудрявцев</w:t>
      </w:r>
    </w:p>
    <w:p w:rsidR="006602A9" w:rsidRDefault="006602A9" w:rsidP="00DE0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D616F6" w:rsidRDefault="00D616F6" w:rsidP="00DE0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D616F6" w:rsidRDefault="00D616F6" w:rsidP="00DE0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D616F6" w:rsidRDefault="00D616F6" w:rsidP="00DE0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CB2CFF" w:rsidRDefault="00CB2CFF" w:rsidP="000B52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E0A67" w:rsidRDefault="00DE0A67" w:rsidP="00DE0A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5A6C4D" w:rsidRDefault="00DE0A67" w:rsidP="00DE0A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5A6C4D" w:rsidRDefault="00DE0A67" w:rsidP="00DE0A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Усть-Таркского района</w:t>
      </w:r>
    </w:p>
    <w:p w:rsidR="00DE0A67" w:rsidRDefault="00DE0A67" w:rsidP="00DE0A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B83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89F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A6C4D">
        <w:rPr>
          <w:rFonts w:ascii="Times New Roman" w:eastAsia="Times New Roman" w:hAnsi="Times New Roman" w:cs="Times New Roman"/>
          <w:sz w:val="28"/>
          <w:szCs w:val="28"/>
        </w:rPr>
        <w:t>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8289F">
        <w:rPr>
          <w:rFonts w:ascii="Times New Roman" w:eastAsia="Times New Roman" w:hAnsi="Times New Roman" w:cs="Times New Roman"/>
          <w:sz w:val="28"/>
          <w:szCs w:val="28"/>
        </w:rPr>
        <w:t>315</w:t>
      </w:r>
    </w:p>
    <w:p w:rsidR="00DE0A67" w:rsidRDefault="00DE0A67" w:rsidP="00DE0A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0A67" w:rsidRDefault="00DE0A67" w:rsidP="00DE0A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5D56" w:rsidRPr="00DE0A67" w:rsidRDefault="00235D56" w:rsidP="00DE0A67">
      <w:pPr>
        <w:spacing w:after="0" w:line="240" w:lineRule="auto"/>
        <w:jc w:val="center"/>
        <w:rPr>
          <w:rFonts w:ascii="Times New Roman" w:hAnsi="Times New Roman"/>
          <w:bCs/>
          <w:kern w:val="28"/>
          <w:sz w:val="32"/>
          <w:szCs w:val="32"/>
        </w:rPr>
      </w:pPr>
      <w:r w:rsidRPr="00DE0A67">
        <w:rPr>
          <w:rFonts w:ascii="Times New Roman" w:hAnsi="Times New Roman"/>
          <w:bCs/>
          <w:kern w:val="28"/>
          <w:sz w:val="28"/>
          <w:szCs w:val="32"/>
        </w:rPr>
        <w:t xml:space="preserve">Положение о специализированной службе по вопросам похоронного дела на территории </w:t>
      </w:r>
      <w:r w:rsidR="00DE0A67">
        <w:rPr>
          <w:rFonts w:ascii="Times New Roman" w:hAnsi="Times New Roman"/>
          <w:bCs/>
          <w:kern w:val="28"/>
          <w:sz w:val="28"/>
          <w:szCs w:val="32"/>
        </w:rPr>
        <w:t>Усть-Таркского района Новосибирской области</w:t>
      </w:r>
    </w:p>
    <w:p w:rsidR="00235D56" w:rsidRPr="00254864" w:rsidRDefault="00235D56" w:rsidP="00DE0A67">
      <w:pPr>
        <w:spacing w:after="0" w:line="240" w:lineRule="auto"/>
        <w:rPr>
          <w:rFonts w:ascii="Times New Roman" w:hAnsi="Times New Roman"/>
        </w:rPr>
      </w:pPr>
    </w:p>
    <w:p w:rsidR="00235D56" w:rsidRPr="00442062" w:rsidRDefault="00235D56" w:rsidP="00DE0A6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42062">
        <w:rPr>
          <w:rFonts w:ascii="Times New Roman" w:hAnsi="Times New Roman"/>
          <w:b/>
          <w:bCs/>
          <w:iCs/>
          <w:sz w:val="28"/>
          <w:szCs w:val="28"/>
        </w:rPr>
        <w:t>1. Общие положения</w:t>
      </w:r>
    </w:p>
    <w:p w:rsidR="00235D56" w:rsidRPr="002D2A39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A39">
        <w:rPr>
          <w:rFonts w:ascii="Times New Roman" w:hAnsi="Times New Roman"/>
          <w:sz w:val="28"/>
          <w:szCs w:val="28"/>
        </w:rPr>
        <w:t xml:space="preserve">1. Специализированная служба по вопросам похоронного дела (далее - специализированная служба), создаваемая органами местного самоуправления </w:t>
      </w:r>
      <w:r w:rsidR="00DE0A67">
        <w:rPr>
          <w:rFonts w:ascii="Times New Roman" w:hAnsi="Times New Roman"/>
          <w:sz w:val="28"/>
          <w:szCs w:val="28"/>
        </w:rPr>
        <w:t>Усть-Таркского района Новосибирской области</w:t>
      </w:r>
      <w:r w:rsidRPr="002D2A39">
        <w:rPr>
          <w:rFonts w:ascii="Times New Roman" w:hAnsi="Times New Roman"/>
          <w:sz w:val="28"/>
          <w:szCs w:val="28"/>
        </w:rPr>
        <w:t xml:space="preserve"> в целях оказания гарантированного перечня услуг по погребению на безвозмездной основе.</w:t>
      </w:r>
    </w:p>
    <w:p w:rsidR="00235D56" w:rsidRPr="002D2A39" w:rsidRDefault="0058676D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235D56" w:rsidRPr="002D2A39">
        <w:rPr>
          <w:rFonts w:ascii="Times New Roman" w:hAnsi="Times New Roman"/>
          <w:sz w:val="28"/>
          <w:szCs w:val="28"/>
        </w:rPr>
        <w:t xml:space="preserve">Специализированной службой по вопросам похоронного дела </w:t>
      </w:r>
      <w:r w:rsidR="00F91CDE">
        <w:rPr>
          <w:rFonts w:ascii="Times New Roman" w:hAnsi="Times New Roman"/>
          <w:sz w:val="28"/>
          <w:szCs w:val="28"/>
        </w:rPr>
        <w:t xml:space="preserve">                     </w:t>
      </w:r>
      <w:r w:rsidR="00235D56" w:rsidRPr="002D2A39">
        <w:rPr>
          <w:rFonts w:ascii="Times New Roman" w:hAnsi="Times New Roman"/>
          <w:sz w:val="28"/>
          <w:szCs w:val="28"/>
        </w:rPr>
        <w:t xml:space="preserve">на территории </w:t>
      </w:r>
      <w:r w:rsidR="00DE0A67">
        <w:rPr>
          <w:rFonts w:ascii="Times New Roman" w:hAnsi="Times New Roman"/>
          <w:sz w:val="28"/>
          <w:szCs w:val="28"/>
        </w:rPr>
        <w:t>Усть-Таркского района Новосибирской области</w:t>
      </w:r>
      <w:r w:rsidR="00235D56" w:rsidRPr="002D2A39">
        <w:rPr>
          <w:rFonts w:ascii="Times New Roman" w:hAnsi="Times New Roman"/>
          <w:sz w:val="28"/>
          <w:szCs w:val="28"/>
        </w:rPr>
        <w:t xml:space="preserve">, на которую возлагаются полномочия по исполнению гарантий погребения умерших, </w:t>
      </w:r>
      <w:r w:rsidR="00F91CDE">
        <w:rPr>
          <w:rFonts w:ascii="Times New Roman" w:hAnsi="Times New Roman"/>
          <w:sz w:val="28"/>
          <w:szCs w:val="28"/>
        </w:rPr>
        <w:t xml:space="preserve">                  </w:t>
      </w:r>
      <w:r w:rsidR="00235D56" w:rsidRPr="002D2A39">
        <w:rPr>
          <w:rFonts w:ascii="Times New Roman" w:hAnsi="Times New Roman"/>
          <w:sz w:val="28"/>
          <w:szCs w:val="28"/>
        </w:rPr>
        <w:t xml:space="preserve">с учетом их волеизъявления и обязанность по оказанию гарантированного перечня услуг по погребению на безвозмездной основе, является </w:t>
      </w:r>
      <w:r w:rsidR="00DE0A67">
        <w:rPr>
          <w:rFonts w:ascii="Times New Roman" w:hAnsi="Times New Roman"/>
          <w:sz w:val="28"/>
          <w:szCs w:val="28"/>
        </w:rPr>
        <w:t>муниципальное казенное учреждение «Служба муниципального заказа Усть-Таркского района»</w:t>
      </w:r>
      <w:r w:rsidR="00235D56" w:rsidRPr="005662C0">
        <w:rPr>
          <w:rFonts w:ascii="Times New Roman" w:hAnsi="Times New Roman"/>
          <w:sz w:val="28"/>
          <w:szCs w:val="28"/>
        </w:rPr>
        <w:t>.</w:t>
      </w:r>
    </w:p>
    <w:p w:rsidR="00235D56" w:rsidRPr="002D2A39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A39">
        <w:rPr>
          <w:rFonts w:ascii="Times New Roman" w:hAnsi="Times New Roman"/>
          <w:sz w:val="28"/>
          <w:szCs w:val="28"/>
        </w:rPr>
        <w:t xml:space="preserve">2. Специализированная служба в своей деятельности руководствуется </w:t>
      </w:r>
      <w:r w:rsidR="005662C0" w:rsidRPr="00254864">
        <w:rPr>
          <w:rFonts w:ascii="Times New Roman" w:hAnsi="Times New Roman"/>
          <w:sz w:val="28"/>
          <w:szCs w:val="28"/>
        </w:rPr>
        <w:t>Федеральным законом Российской Федерации</w:t>
      </w:r>
      <w:r w:rsidR="005662C0">
        <w:rPr>
          <w:rFonts w:ascii="Times New Roman" w:hAnsi="Times New Roman"/>
          <w:sz w:val="28"/>
          <w:szCs w:val="28"/>
        </w:rPr>
        <w:t xml:space="preserve"> </w:t>
      </w:r>
      <w:r w:rsidR="005662C0" w:rsidRPr="004035C5">
        <w:rPr>
          <w:rFonts w:ascii="Times New Roman" w:hAnsi="Times New Roman"/>
          <w:sz w:val="28"/>
          <w:szCs w:val="28"/>
        </w:rPr>
        <w:t>от 12.01.1996 № 8-ФЗ</w:t>
      </w:r>
      <w:r w:rsidR="005662C0" w:rsidRPr="00254864">
        <w:rPr>
          <w:rFonts w:ascii="Times New Roman" w:hAnsi="Times New Roman"/>
          <w:sz w:val="28"/>
          <w:szCs w:val="28"/>
        </w:rPr>
        <w:t xml:space="preserve"> </w:t>
      </w:r>
      <w:r w:rsidR="005662C0">
        <w:rPr>
          <w:rFonts w:ascii="Times New Roman" w:hAnsi="Times New Roman"/>
          <w:sz w:val="28"/>
          <w:szCs w:val="28"/>
        </w:rPr>
        <w:t xml:space="preserve">                     </w:t>
      </w:r>
      <w:r w:rsidR="005662C0" w:rsidRPr="00254864">
        <w:rPr>
          <w:rFonts w:ascii="Times New Roman" w:hAnsi="Times New Roman"/>
          <w:sz w:val="28"/>
          <w:szCs w:val="28"/>
        </w:rPr>
        <w:t xml:space="preserve">«О погребении и похоронном деле», Федеральным законом </w:t>
      </w:r>
      <w:r w:rsidR="005662C0" w:rsidRPr="004035C5">
        <w:rPr>
          <w:rFonts w:ascii="Times New Roman" w:hAnsi="Times New Roman"/>
          <w:sz w:val="28"/>
          <w:szCs w:val="28"/>
        </w:rPr>
        <w:t xml:space="preserve">от 06.10.2003 </w:t>
      </w:r>
      <w:r w:rsidR="005662C0">
        <w:rPr>
          <w:rFonts w:ascii="Times New Roman" w:hAnsi="Times New Roman"/>
          <w:sz w:val="28"/>
          <w:szCs w:val="28"/>
        </w:rPr>
        <w:t xml:space="preserve">                </w:t>
      </w:r>
      <w:r w:rsidR="005662C0" w:rsidRPr="004035C5">
        <w:rPr>
          <w:rFonts w:ascii="Times New Roman" w:hAnsi="Times New Roman"/>
          <w:sz w:val="28"/>
          <w:szCs w:val="28"/>
        </w:rPr>
        <w:t>№ 131-ФЗ</w:t>
      </w:r>
      <w:r w:rsidR="005662C0" w:rsidRPr="00254864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</w:t>
      </w:r>
      <w:r w:rsidR="00F91CDE">
        <w:rPr>
          <w:rFonts w:ascii="Times New Roman" w:hAnsi="Times New Roman"/>
          <w:sz w:val="28"/>
          <w:szCs w:val="28"/>
        </w:rPr>
        <w:t xml:space="preserve">                    </w:t>
      </w:r>
      <w:r w:rsidR="005662C0" w:rsidRPr="00254864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Pr="002D2A39">
        <w:rPr>
          <w:rFonts w:ascii="Times New Roman" w:hAnsi="Times New Roman"/>
          <w:sz w:val="28"/>
          <w:szCs w:val="28"/>
        </w:rPr>
        <w:t xml:space="preserve"> иными </w:t>
      </w:r>
      <w:r w:rsidR="001150B9">
        <w:rPr>
          <w:rFonts w:ascii="Times New Roman" w:hAnsi="Times New Roman"/>
          <w:sz w:val="28"/>
          <w:szCs w:val="28"/>
        </w:rPr>
        <w:t>нормативно-</w:t>
      </w:r>
      <w:r w:rsidRPr="002D2A39">
        <w:rPr>
          <w:rFonts w:ascii="Times New Roman" w:hAnsi="Times New Roman"/>
          <w:sz w:val="28"/>
          <w:szCs w:val="28"/>
        </w:rPr>
        <w:t>правовыми актами.</w:t>
      </w:r>
    </w:p>
    <w:p w:rsidR="0011682F" w:rsidRDefault="0011682F" w:rsidP="00DE0A6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5D56" w:rsidRPr="002D2A39" w:rsidRDefault="00235D56" w:rsidP="00DE0A6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D2A39">
        <w:rPr>
          <w:rFonts w:ascii="Times New Roman" w:hAnsi="Times New Roman"/>
          <w:b/>
          <w:bCs/>
          <w:iCs/>
          <w:sz w:val="28"/>
          <w:szCs w:val="28"/>
        </w:rPr>
        <w:t>2. Полномочия специализированной службы</w:t>
      </w:r>
    </w:p>
    <w:p w:rsidR="00235D56" w:rsidRPr="002D2A39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A39">
        <w:rPr>
          <w:rFonts w:ascii="Times New Roman" w:hAnsi="Times New Roman"/>
          <w:sz w:val="28"/>
          <w:szCs w:val="28"/>
        </w:rPr>
        <w:t xml:space="preserve">1. Оказание специализированной службой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</w:t>
      </w:r>
      <w:r w:rsidR="00EF06BA">
        <w:rPr>
          <w:rFonts w:ascii="Times New Roman" w:hAnsi="Times New Roman"/>
          <w:sz w:val="28"/>
          <w:szCs w:val="28"/>
        </w:rPr>
        <w:t xml:space="preserve">              </w:t>
      </w:r>
      <w:r w:rsidRPr="002D2A39">
        <w:rPr>
          <w:rFonts w:ascii="Times New Roman" w:hAnsi="Times New Roman"/>
          <w:sz w:val="28"/>
          <w:szCs w:val="28"/>
        </w:rPr>
        <w:t>по погребению:</w:t>
      </w:r>
    </w:p>
    <w:p w:rsidR="00235D56" w:rsidRPr="002D2A39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A39">
        <w:rPr>
          <w:rFonts w:ascii="Times New Roman" w:hAnsi="Times New Roman"/>
          <w:sz w:val="28"/>
          <w:szCs w:val="28"/>
        </w:rPr>
        <w:t>1) оформление документов, необходимых для погребения;</w:t>
      </w:r>
    </w:p>
    <w:p w:rsidR="00235D56" w:rsidRPr="002D2A39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A39">
        <w:rPr>
          <w:rFonts w:ascii="Times New Roman" w:hAnsi="Times New Roman"/>
          <w:sz w:val="28"/>
          <w:szCs w:val="28"/>
        </w:rPr>
        <w:t xml:space="preserve">2) предоставление и доставка гроба и других предметов, необходимых </w:t>
      </w:r>
      <w:r w:rsidR="00EF06BA">
        <w:rPr>
          <w:rFonts w:ascii="Times New Roman" w:hAnsi="Times New Roman"/>
          <w:sz w:val="28"/>
          <w:szCs w:val="28"/>
        </w:rPr>
        <w:t xml:space="preserve">      </w:t>
      </w:r>
      <w:r w:rsidRPr="002D2A39">
        <w:rPr>
          <w:rFonts w:ascii="Times New Roman" w:hAnsi="Times New Roman"/>
          <w:sz w:val="28"/>
          <w:szCs w:val="28"/>
        </w:rPr>
        <w:t>для погребения;</w:t>
      </w:r>
    </w:p>
    <w:p w:rsidR="00235D56" w:rsidRPr="002D2A39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A39">
        <w:rPr>
          <w:rFonts w:ascii="Times New Roman" w:hAnsi="Times New Roman"/>
          <w:sz w:val="28"/>
          <w:szCs w:val="28"/>
        </w:rPr>
        <w:t>3) перевозка тела (останков) умершего на кладбище;</w:t>
      </w:r>
    </w:p>
    <w:p w:rsidR="00235D56" w:rsidRPr="002D2A39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A39">
        <w:rPr>
          <w:rFonts w:ascii="Times New Roman" w:hAnsi="Times New Roman"/>
          <w:sz w:val="28"/>
          <w:szCs w:val="28"/>
        </w:rPr>
        <w:t>4) погребение.</w:t>
      </w:r>
    </w:p>
    <w:p w:rsidR="00235D56" w:rsidRPr="00C74F98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2A39">
        <w:rPr>
          <w:rFonts w:ascii="Times New Roman" w:hAnsi="Times New Roman"/>
          <w:sz w:val="28"/>
          <w:szCs w:val="28"/>
        </w:rPr>
        <w:t xml:space="preserve">Стоимость услуг, </w:t>
      </w:r>
      <w:r w:rsidRPr="00A553A4">
        <w:rPr>
          <w:rFonts w:ascii="Times New Roman" w:hAnsi="Times New Roman"/>
          <w:sz w:val="28"/>
          <w:szCs w:val="28"/>
        </w:rPr>
        <w:t xml:space="preserve">предоставляемых согласно гарантированному перечню услуг по погребению, </w:t>
      </w:r>
      <w:r w:rsidR="001150B9">
        <w:rPr>
          <w:rFonts w:ascii="Times New Roman" w:hAnsi="Times New Roman"/>
          <w:sz w:val="28"/>
          <w:szCs w:val="28"/>
        </w:rPr>
        <w:t>определяется ежегодно, в соответствии с правовым актом администрации Усть-Таркского района</w:t>
      </w:r>
      <w:r w:rsidR="00A6303B" w:rsidRPr="00A553A4">
        <w:rPr>
          <w:rFonts w:ascii="Times New Roman" w:hAnsi="Times New Roman"/>
          <w:sz w:val="28"/>
          <w:szCs w:val="28"/>
        </w:rPr>
        <w:t>.</w:t>
      </w:r>
    </w:p>
    <w:p w:rsidR="00235D56" w:rsidRPr="002D2A39" w:rsidRDefault="00E80C35" w:rsidP="00D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53A4">
        <w:rPr>
          <w:rFonts w:ascii="Times New Roman" w:hAnsi="Times New Roman"/>
          <w:sz w:val="28"/>
          <w:szCs w:val="28"/>
        </w:rPr>
        <w:t xml:space="preserve">2. </w:t>
      </w:r>
      <w:r w:rsidR="00235D56" w:rsidRPr="00A553A4">
        <w:rPr>
          <w:rFonts w:ascii="Times New Roman" w:hAnsi="Times New Roman"/>
          <w:sz w:val="28"/>
          <w:szCs w:val="28"/>
        </w:rPr>
        <w:t>При отсутствии супруга, близких родственников, иных</w:t>
      </w:r>
      <w:r w:rsidR="00235D56" w:rsidRPr="002D2A39">
        <w:rPr>
          <w:rFonts w:ascii="Times New Roman" w:hAnsi="Times New Roman"/>
          <w:sz w:val="28"/>
          <w:szCs w:val="28"/>
        </w:rPr>
        <w:t xml:space="preserve">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</w:t>
      </w:r>
      <w:r w:rsidR="00235D56" w:rsidRPr="002D2A39">
        <w:rPr>
          <w:rFonts w:ascii="Times New Roman" w:hAnsi="Times New Roman"/>
          <w:sz w:val="28"/>
          <w:szCs w:val="28"/>
        </w:rPr>
        <w:lastRenderedPageBreak/>
        <w:t xml:space="preserve">или в ином месте после установления органами внутренних дел его личности осуществляется специализированной службой по вопросам похоронного дела </w:t>
      </w:r>
      <w:r w:rsidR="00EF06BA">
        <w:rPr>
          <w:rFonts w:ascii="Times New Roman" w:hAnsi="Times New Roman"/>
          <w:sz w:val="28"/>
          <w:szCs w:val="28"/>
        </w:rPr>
        <w:t xml:space="preserve">           </w:t>
      </w:r>
      <w:r w:rsidR="00235D56" w:rsidRPr="002D2A39">
        <w:rPr>
          <w:rFonts w:ascii="Times New Roman" w:hAnsi="Times New Roman"/>
          <w:sz w:val="28"/>
          <w:szCs w:val="28"/>
        </w:rPr>
        <w:t xml:space="preserve">в течение трех суток с момента установления причины смерти, если иное </w:t>
      </w:r>
      <w:r w:rsidR="00EF06BA">
        <w:rPr>
          <w:rFonts w:ascii="Times New Roman" w:hAnsi="Times New Roman"/>
          <w:sz w:val="28"/>
          <w:szCs w:val="28"/>
        </w:rPr>
        <w:t xml:space="preserve">            </w:t>
      </w:r>
      <w:r w:rsidR="00235D56" w:rsidRPr="002D2A39">
        <w:rPr>
          <w:rFonts w:ascii="Times New Roman" w:hAnsi="Times New Roman"/>
          <w:sz w:val="28"/>
          <w:szCs w:val="28"/>
        </w:rPr>
        <w:t>не предусмотрено законодательством Российской Федерации.</w:t>
      </w:r>
    </w:p>
    <w:p w:rsidR="00235D56" w:rsidRPr="00D13B8E" w:rsidRDefault="00E80C35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35D56" w:rsidRPr="002D2A39">
        <w:rPr>
          <w:rFonts w:ascii="Times New Roman" w:hAnsi="Times New Roman"/>
          <w:sz w:val="28"/>
          <w:szCs w:val="28"/>
        </w:rPr>
        <w:t xml:space="preserve">Погребение умерших, личность которых не установлена органами внутренних дел в определенные </w:t>
      </w:r>
      <w:r w:rsidR="00235D56" w:rsidRPr="00D13B8E">
        <w:rPr>
          <w:rFonts w:ascii="Times New Roman" w:hAnsi="Times New Roman"/>
          <w:color w:val="000000" w:themeColor="text1"/>
          <w:sz w:val="28"/>
          <w:szCs w:val="28"/>
        </w:rPr>
        <w:t>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кладбищ.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4. Услуги, оказываемые специализированной службой по вопросам похоронного дела при погребении умерших, указанных в пунктах 2 </w:t>
      </w:r>
      <w:r w:rsidR="00EF06B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и 3 настоящего Положения, включают: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1) оформление документов, необходимых для погребения;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2) облачение тела;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3) предоставление гроба;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4) перевозку умершего на кладбище;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5) погребение.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Стоимость указанных услуг</w:t>
      </w:r>
      <w:r w:rsidR="00A6303B"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4F98">
        <w:rPr>
          <w:rFonts w:ascii="Times New Roman" w:hAnsi="Times New Roman"/>
          <w:color w:val="000000" w:themeColor="text1"/>
          <w:sz w:val="28"/>
          <w:szCs w:val="28"/>
        </w:rPr>
        <w:t xml:space="preserve">возмещается 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в порядке, предусмотренном пунктом 3 статьи 9 Федерального закона от 12.01.1996 </w:t>
      </w:r>
      <w:r w:rsidR="008A2F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303B" w:rsidRPr="00D13B8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 8-ФЗ </w:t>
      </w:r>
      <w:r w:rsidR="00A6303B" w:rsidRPr="00D13B8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О погребении и похоронном деле</w:t>
      </w:r>
      <w:r w:rsidR="00A6303B" w:rsidRPr="00D13B8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303B" w:rsidRPr="00D13B8E" w:rsidRDefault="00A6303B" w:rsidP="00DE0A67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:rsidR="00235D56" w:rsidRPr="00D13B8E" w:rsidRDefault="00235D56" w:rsidP="00DE0A6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3. Требования к организации детальности специализированной службы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1. Специализированная служба обязана соблюдать требования законодательства Российской Федерации, законов </w:t>
      </w:r>
      <w:r w:rsidR="00C74F98">
        <w:rPr>
          <w:rFonts w:ascii="Times New Roman" w:hAnsi="Times New Roman"/>
          <w:color w:val="000000" w:themeColor="text1"/>
          <w:sz w:val="28"/>
          <w:szCs w:val="28"/>
        </w:rPr>
        <w:t>Новосибирской области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муниципальных правовых актов в сфере погребения и похоронного дела, в том числе: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- государственные гарантии по предоставлению гарантированного перечня услуг по погребению на безвозмездной основе;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- требования к качеству оказания услуг, входящих в гарантированный перечень услуг по погребению.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2. Отказ специализированной службы по вопросам похоронного дела </w:t>
      </w:r>
      <w:r w:rsidR="00740C7D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в оказании гарантированного перечня услуг в связи с отсутствием у них необходимых средств или по другим основаниям недопустим.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3. Специализированная служба не вправе: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1) препятствовать в осуществлении погребения (в том числе путем придания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2) обязывать (понуждать) приобретать у специализированной службы ритуальные услуги, в том числе на платной основе</w:t>
      </w:r>
      <w:r w:rsidR="00C74F98">
        <w:rPr>
          <w:rFonts w:ascii="Times New Roman" w:hAnsi="Times New Roman"/>
          <w:color w:val="000000" w:themeColor="text1"/>
          <w:sz w:val="28"/>
          <w:szCs w:val="28"/>
        </w:rPr>
        <w:t xml:space="preserve">, входящие 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в гарантированный перечень услуг по погребению.</w:t>
      </w:r>
    </w:p>
    <w:p w:rsidR="00A6303B" w:rsidRPr="00D13B8E" w:rsidRDefault="00A6303B" w:rsidP="00DE0A67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:rsidR="00235D56" w:rsidRPr="00D13B8E" w:rsidRDefault="00235D56" w:rsidP="00DE0A6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4. Основные требования к порядку деятельности специализированной службы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 Прием заказа на оказание гарантированного перечня услуг </w:t>
      </w:r>
      <w:r w:rsidR="00740C7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по погребению осуществляется работником специализированной службы по месту расположения приема заказов специализированной службы.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2. Сотрудник специализированной службы оказывает консультативную помощь лицу, обратившемуся в специализированную службу: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- по порядку оказания гарантированного перечня услуг по погребению;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- по правилам работы кладбищ;</w:t>
      </w:r>
    </w:p>
    <w:p w:rsidR="00235D56" w:rsidRPr="00D13B8E" w:rsidRDefault="00D33082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35D56"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по порядку предоставления и размерам социального пособия </w:t>
      </w:r>
      <w:r w:rsidR="00740C7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235D56" w:rsidRPr="00D13B8E">
        <w:rPr>
          <w:rFonts w:ascii="Times New Roman" w:hAnsi="Times New Roman"/>
          <w:color w:val="000000" w:themeColor="text1"/>
          <w:sz w:val="28"/>
          <w:szCs w:val="28"/>
        </w:rPr>
        <w:t>на погребение и единовременной материальной помощи, выплачиваемой гражданам в соответствии с законодательством Российской Федерации в сфере погребения и похоронного дела.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3. Сотрудник специализированной службы оформляет документы, необходимые для погребения.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4. Специализированная служба должна иметь: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1) на праве собственности, аренды или другом законном основании специально оборудованные помещения, обеспечивающие надлежащие условия приема заказов на оказание гарантированного перечня услуг по погребению;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2) вывеску со следующей информацией: наименование организации, указание на место ее нахождения (юридический адрес), а также режим работы.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5. В помещении специализированной службы, где осуществляется прием заказов на оказание гарантированного перечня услуг по погребению, должна находиться в доступном для обозрения месте следующая обязательная информация: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1) Федеральный закон от 12.01.1996 </w:t>
      </w:r>
      <w:r w:rsidR="003931D5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 8-ФЗ </w:t>
      </w:r>
      <w:r w:rsidR="00D3308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О погребении и похоронном деле</w:t>
      </w:r>
      <w:r w:rsidR="00D3308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2) Указ Президента РФ от 29.06.1996 </w:t>
      </w:r>
      <w:r w:rsidR="00D3308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 1001 </w:t>
      </w:r>
      <w:r w:rsidR="00D3308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О гарантиях прав граждан на предоставление услуг по погребению умерших</w:t>
      </w:r>
      <w:r w:rsidR="00D3308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3) Закон Российской Федерации от 07.02.1992 №</w:t>
      </w:r>
      <w:r w:rsidR="00D330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2300-1 «О защите прав потребителей»;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4) гарантированный перечень по погребению;</w:t>
      </w:r>
    </w:p>
    <w:p w:rsidR="00235D56" w:rsidRPr="00D13B8E" w:rsidRDefault="00A553A4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 </w:t>
      </w:r>
      <w:r w:rsidR="00235D56" w:rsidRPr="00D13B8E">
        <w:rPr>
          <w:rFonts w:ascii="Times New Roman" w:hAnsi="Times New Roman"/>
          <w:color w:val="000000" w:themeColor="text1"/>
          <w:sz w:val="28"/>
          <w:szCs w:val="28"/>
        </w:rPr>
        <w:t>образцы (модели) изготавливаемых и реализуемых предметов похоронного назначения, используемых для оказания гарантированного перечня услуг по погребению, либо их фотографии;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6) прейскурант на ритуальные услуги и предметы ритуального назначения;</w:t>
      </w:r>
    </w:p>
    <w:p w:rsidR="00235D56" w:rsidRPr="00D13B8E" w:rsidRDefault="00A553A4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 </w:t>
      </w:r>
      <w:r w:rsidR="00235D56"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наличии санитарно-эпидемиологических заключений </w:t>
      </w:r>
      <w:r w:rsidR="00682F9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235D56" w:rsidRPr="00D13B8E">
        <w:rPr>
          <w:rFonts w:ascii="Times New Roman" w:hAnsi="Times New Roman"/>
          <w:color w:val="000000" w:themeColor="text1"/>
          <w:sz w:val="28"/>
          <w:szCs w:val="28"/>
        </w:rPr>
        <w:t>о предметах и вещах, используемых при погребении (гробы, венки, надгробные памятники и т.д.);</w:t>
      </w:r>
    </w:p>
    <w:p w:rsidR="00235D56" w:rsidRPr="00D13B8E" w:rsidRDefault="00235D56" w:rsidP="00DE0A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>8) Правила захоронения и содержания кладбищ.</w:t>
      </w:r>
    </w:p>
    <w:p w:rsidR="00D33082" w:rsidRDefault="00D33082" w:rsidP="00DE0A6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:rsidR="00235D56" w:rsidRPr="00D13B8E" w:rsidRDefault="00235D56" w:rsidP="00DE0A6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5. Ответственность специализированной службы</w:t>
      </w:r>
    </w:p>
    <w:p w:rsidR="00F028EC" w:rsidRPr="00D13B8E" w:rsidRDefault="00235D56" w:rsidP="00D04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За неисполнение либо ненадлежащее исполнение требований законодательства Российской Федерации, Законов </w:t>
      </w:r>
      <w:r w:rsidR="00F54F3A">
        <w:rPr>
          <w:rFonts w:ascii="Times New Roman" w:hAnsi="Times New Roman"/>
          <w:color w:val="000000" w:themeColor="text1"/>
          <w:sz w:val="28"/>
          <w:szCs w:val="28"/>
        </w:rPr>
        <w:t>Новосибирской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 xml:space="preserve"> области- и муниципальных правовых актов в сфере погребения и похоронного дела специализированная служба несет ответственность в соответствии </w:t>
      </w:r>
      <w:r w:rsidR="00682F9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D13B8E">
        <w:rPr>
          <w:rFonts w:ascii="Times New Roman" w:hAnsi="Times New Roman"/>
          <w:color w:val="000000" w:themeColor="text1"/>
          <w:sz w:val="28"/>
          <w:szCs w:val="28"/>
        </w:rPr>
        <w:t>с действующим законодательством.</w:t>
      </w:r>
    </w:p>
    <w:sectPr w:rsidR="00F028EC" w:rsidRPr="00D13B8E" w:rsidSect="008F5D88">
      <w:pgSz w:w="11907" w:h="16840"/>
      <w:pgMar w:top="1134" w:right="851" w:bottom="1135" w:left="1418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6C" w:rsidRDefault="00AF766C" w:rsidP="00B71D9E">
      <w:pPr>
        <w:spacing w:after="0" w:line="240" w:lineRule="auto"/>
      </w:pPr>
      <w:r>
        <w:separator/>
      </w:r>
    </w:p>
  </w:endnote>
  <w:endnote w:type="continuationSeparator" w:id="0">
    <w:p w:rsidR="00AF766C" w:rsidRDefault="00AF766C" w:rsidP="00B7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6C" w:rsidRDefault="00AF766C" w:rsidP="00B71D9E">
      <w:pPr>
        <w:spacing w:after="0" w:line="240" w:lineRule="auto"/>
      </w:pPr>
      <w:r>
        <w:separator/>
      </w:r>
    </w:p>
  </w:footnote>
  <w:footnote w:type="continuationSeparator" w:id="0">
    <w:p w:rsidR="00AF766C" w:rsidRDefault="00AF766C" w:rsidP="00B7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6E50"/>
    <w:multiLevelType w:val="hybridMultilevel"/>
    <w:tmpl w:val="6C5C7A0E"/>
    <w:lvl w:ilvl="0" w:tplc="5940692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4024254"/>
    <w:multiLevelType w:val="hybridMultilevel"/>
    <w:tmpl w:val="5BE4A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D5C44"/>
    <w:multiLevelType w:val="hybridMultilevel"/>
    <w:tmpl w:val="15CEC6B0"/>
    <w:lvl w:ilvl="0" w:tplc="328C9BC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A2E6C6C"/>
    <w:multiLevelType w:val="multilevel"/>
    <w:tmpl w:val="725EFE12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4">
    <w:nsid w:val="41C315B5"/>
    <w:multiLevelType w:val="hybridMultilevel"/>
    <w:tmpl w:val="5CFA528A"/>
    <w:lvl w:ilvl="0" w:tplc="59406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56324"/>
    <w:multiLevelType w:val="hybridMultilevel"/>
    <w:tmpl w:val="5BE4A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03F80"/>
    <w:multiLevelType w:val="multilevel"/>
    <w:tmpl w:val="D6AE51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55176D3"/>
    <w:multiLevelType w:val="multilevel"/>
    <w:tmpl w:val="E99C98CE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34B5"/>
    <w:rsid w:val="000011B4"/>
    <w:rsid w:val="0000279A"/>
    <w:rsid w:val="000048E6"/>
    <w:rsid w:val="00012034"/>
    <w:rsid w:val="0002259E"/>
    <w:rsid w:val="000307F4"/>
    <w:rsid w:val="00046EE4"/>
    <w:rsid w:val="00051C40"/>
    <w:rsid w:val="00053A84"/>
    <w:rsid w:val="000608FB"/>
    <w:rsid w:val="00061DF8"/>
    <w:rsid w:val="00062CC7"/>
    <w:rsid w:val="00086ECE"/>
    <w:rsid w:val="00095097"/>
    <w:rsid w:val="000B023A"/>
    <w:rsid w:val="000B0666"/>
    <w:rsid w:val="000B5252"/>
    <w:rsid w:val="000D6204"/>
    <w:rsid w:val="000E220F"/>
    <w:rsid w:val="000E5C18"/>
    <w:rsid w:val="000F0D93"/>
    <w:rsid w:val="000F3099"/>
    <w:rsid w:val="000F7127"/>
    <w:rsid w:val="001150B9"/>
    <w:rsid w:val="00116473"/>
    <w:rsid w:val="001166DF"/>
    <w:rsid w:val="0011682F"/>
    <w:rsid w:val="00124D21"/>
    <w:rsid w:val="00130EE3"/>
    <w:rsid w:val="00143BEC"/>
    <w:rsid w:val="00157E46"/>
    <w:rsid w:val="001633B0"/>
    <w:rsid w:val="00173942"/>
    <w:rsid w:val="00173D27"/>
    <w:rsid w:val="00180B39"/>
    <w:rsid w:val="00197595"/>
    <w:rsid w:val="001A2985"/>
    <w:rsid w:val="001A2BEE"/>
    <w:rsid w:val="001C6693"/>
    <w:rsid w:val="001D2934"/>
    <w:rsid w:val="001D4B23"/>
    <w:rsid w:val="001E0A9C"/>
    <w:rsid w:val="001E0E9E"/>
    <w:rsid w:val="001F7080"/>
    <w:rsid w:val="001F739B"/>
    <w:rsid w:val="001F78B8"/>
    <w:rsid w:val="0020093C"/>
    <w:rsid w:val="00204E51"/>
    <w:rsid w:val="00225E95"/>
    <w:rsid w:val="00235D56"/>
    <w:rsid w:val="00240D2A"/>
    <w:rsid w:val="002429C7"/>
    <w:rsid w:val="00251AAB"/>
    <w:rsid w:val="00256AB9"/>
    <w:rsid w:val="00264F54"/>
    <w:rsid w:val="00270EE6"/>
    <w:rsid w:val="0027117A"/>
    <w:rsid w:val="00274F6C"/>
    <w:rsid w:val="00286A3D"/>
    <w:rsid w:val="00295307"/>
    <w:rsid w:val="00297A1B"/>
    <w:rsid w:val="002A39C2"/>
    <w:rsid w:val="002A5F1B"/>
    <w:rsid w:val="002B40AF"/>
    <w:rsid w:val="002B73B8"/>
    <w:rsid w:val="002D2A39"/>
    <w:rsid w:val="002D3482"/>
    <w:rsid w:val="002E0B62"/>
    <w:rsid w:val="002E3972"/>
    <w:rsid w:val="002E40A7"/>
    <w:rsid w:val="002E6037"/>
    <w:rsid w:val="003110F5"/>
    <w:rsid w:val="00314ACD"/>
    <w:rsid w:val="00317C60"/>
    <w:rsid w:val="003258AA"/>
    <w:rsid w:val="0034486B"/>
    <w:rsid w:val="003622D8"/>
    <w:rsid w:val="003756C2"/>
    <w:rsid w:val="003837CD"/>
    <w:rsid w:val="00393030"/>
    <w:rsid w:val="003931D5"/>
    <w:rsid w:val="003977E8"/>
    <w:rsid w:val="003A3CB6"/>
    <w:rsid w:val="003A6BC6"/>
    <w:rsid w:val="003B4C30"/>
    <w:rsid w:val="003C7B38"/>
    <w:rsid w:val="003D1162"/>
    <w:rsid w:val="003D6C28"/>
    <w:rsid w:val="003E4228"/>
    <w:rsid w:val="003E45F9"/>
    <w:rsid w:val="003E6C7A"/>
    <w:rsid w:val="003F6CCC"/>
    <w:rsid w:val="0041563F"/>
    <w:rsid w:val="00423BF1"/>
    <w:rsid w:val="0042672E"/>
    <w:rsid w:val="00437DD1"/>
    <w:rsid w:val="00442062"/>
    <w:rsid w:val="00465940"/>
    <w:rsid w:val="00465F12"/>
    <w:rsid w:val="00475140"/>
    <w:rsid w:val="0048653B"/>
    <w:rsid w:val="004920A2"/>
    <w:rsid w:val="004B08A5"/>
    <w:rsid w:val="004B6490"/>
    <w:rsid w:val="004C06BC"/>
    <w:rsid w:val="004C26BB"/>
    <w:rsid w:val="004C7C85"/>
    <w:rsid w:val="004D0E88"/>
    <w:rsid w:val="004D1CE8"/>
    <w:rsid w:val="004D765C"/>
    <w:rsid w:val="004E4B12"/>
    <w:rsid w:val="004E7B2C"/>
    <w:rsid w:val="005057C9"/>
    <w:rsid w:val="00506796"/>
    <w:rsid w:val="00510A43"/>
    <w:rsid w:val="00512FEA"/>
    <w:rsid w:val="00515089"/>
    <w:rsid w:val="005169D0"/>
    <w:rsid w:val="00541353"/>
    <w:rsid w:val="00544C93"/>
    <w:rsid w:val="005519AB"/>
    <w:rsid w:val="0055463B"/>
    <w:rsid w:val="005562EA"/>
    <w:rsid w:val="005662C0"/>
    <w:rsid w:val="00570E5A"/>
    <w:rsid w:val="0058676D"/>
    <w:rsid w:val="005953A1"/>
    <w:rsid w:val="005A1E68"/>
    <w:rsid w:val="005A35AD"/>
    <w:rsid w:val="005A6C4D"/>
    <w:rsid w:val="005D3B07"/>
    <w:rsid w:val="005E609B"/>
    <w:rsid w:val="005E7BD6"/>
    <w:rsid w:val="005F59FC"/>
    <w:rsid w:val="005F5B11"/>
    <w:rsid w:val="0060599E"/>
    <w:rsid w:val="006226B4"/>
    <w:rsid w:val="00634A52"/>
    <w:rsid w:val="006351F2"/>
    <w:rsid w:val="006544BB"/>
    <w:rsid w:val="006600F0"/>
    <w:rsid w:val="006602A9"/>
    <w:rsid w:val="006619DD"/>
    <w:rsid w:val="00664D28"/>
    <w:rsid w:val="006659B2"/>
    <w:rsid w:val="00673034"/>
    <w:rsid w:val="00682F92"/>
    <w:rsid w:val="0068358D"/>
    <w:rsid w:val="00690DD4"/>
    <w:rsid w:val="006A04A4"/>
    <w:rsid w:val="006A47D8"/>
    <w:rsid w:val="006B43B8"/>
    <w:rsid w:val="006B5BB1"/>
    <w:rsid w:val="006C43FF"/>
    <w:rsid w:val="006C4E9B"/>
    <w:rsid w:val="006C6223"/>
    <w:rsid w:val="006D2733"/>
    <w:rsid w:val="006E26BE"/>
    <w:rsid w:val="006E4BD6"/>
    <w:rsid w:val="00704021"/>
    <w:rsid w:val="00705AE4"/>
    <w:rsid w:val="007145A6"/>
    <w:rsid w:val="00717791"/>
    <w:rsid w:val="00725725"/>
    <w:rsid w:val="00725F35"/>
    <w:rsid w:val="00733343"/>
    <w:rsid w:val="00740C7D"/>
    <w:rsid w:val="0074171B"/>
    <w:rsid w:val="00744226"/>
    <w:rsid w:val="007473EB"/>
    <w:rsid w:val="0074741A"/>
    <w:rsid w:val="00750684"/>
    <w:rsid w:val="00771321"/>
    <w:rsid w:val="007A2E56"/>
    <w:rsid w:val="007A4FC6"/>
    <w:rsid w:val="007B34B5"/>
    <w:rsid w:val="007C379B"/>
    <w:rsid w:val="007C6CCA"/>
    <w:rsid w:val="007C7374"/>
    <w:rsid w:val="007C796C"/>
    <w:rsid w:val="007D55C9"/>
    <w:rsid w:val="007D6622"/>
    <w:rsid w:val="007F4C5A"/>
    <w:rsid w:val="007F5897"/>
    <w:rsid w:val="007F6A84"/>
    <w:rsid w:val="0080067E"/>
    <w:rsid w:val="00803020"/>
    <w:rsid w:val="0080318F"/>
    <w:rsid w:val="008036C3"/>
    <w:rsid w:val="0082367A"/>
    <w:rsid w:val="008408C8"/>
    <w:rsid w:val="00851BE4"/>
    <w:rsid w:val="00852C09"/>
    <w:rsid w:val="00852DC5"/>
    <w:rsid w:val="00861442"/>
    <w:rsid w:val="0087135D"/>
    <w:rsid w:val="00874E67"/>
    <w:rsid w:val="0089107A"/>
    <w:rsid w:val="008A2F48"/>
    <w:rsid w:val="008B3E55"/>
    <w:rsid w:val="008B54DA"/>
    <w:rsid w:val="008C3860"/>
    <w:rsid w:val="008D1FF8"/>
    <w:rsid w:val="008D5C17"/>
    <w:rsid w:val="008D5C5D"/>
    <w:rsid w:val="008E0BE1"/>
    <w:rsid w:val="008E316F"/>
    <w:rsid w:val="008F1C55"/>
    <w:rsid w:val="008F5D88"/>
    <w:rsid w:val="0090541E"/>
    <w:rsid w:val="00906928"/>
    <w:rsid w:val="009371D3"/>
    <w:rsid w:val="009609CD"/>
    <w:rsid w:val="00974B96"/>
    <w:rsid w:val="009875F1"/>
    <w:rsid w:val="009B52DB"/>
    <w:rsid w:val="009D0466"/>
    <w:rsid w:val="009E3CFB"/>
    <w:rsid w:val="00A01721"/>
    <w:rsid w:val="00A03C1E"/>
    <w:rsid w:val="00A04413"/>
    <w:rsid w:val="00A12267"/>
    <w:rsid w:val="00A177EB"/>
    <w:rsid w:val="00A24B23"/>
    <w:rsid w:val="00A3157A"/>
    <w:rsid w:val="00A37313"/>
    <w:rsid w:val="00A5033F"/>
    <w:rsid w:val="00A553A4"/>
    <w:rsid w:val="00A6303B"/>
    <w:rsid w:val="00A64632"/>
    <w:rsid w:val="00A73EF8"/>
    <w:rsid w:val="00A7598A"/>
    <w:rsid w:val="00A77F03"/>
    <w:rsid w:val="00A84DF1"/>
    <w:rsid w:val="00A951B2"/>
    <w:rsid w:val="00A96E6A"/>
    <w:rsid w:val="00AA113E"/>
    <w:rsid w:val="00AB4B93"/>
    <w:rsid w:val="00AB790F"/>
    <w:rsid w:val="00AF0119"/>
    <w:rsid w:val="00AF766C"/>
    <w:rsid w:val="00B045A6"/>
    <w:rsid w:val="00B1183D"/>
    <w:rsid w:val="00B14545"/>
    <w:rsid w:val="00B155C6"/>
    <w:rsid w:val="00B21E07"/>
    <w:rsid w:val="00B22DEE"/>
    <w:rsid w:val="00B368CF"/>
    <w:rsid w:val="00B47052"/>
    <w:rsid w:val="00B55820"/>
    <w:rsid w:val="00B56368"/>
    <w:rsid w:val="00B6193E"/>
    <w:rsid w:val="00B671D4"/>
    <w:rsid w:val="00B71D9E"/>
    <w:rsid w:val="00B76608"/>
    <w:rsid w:val="00B77E1D"/>
    <w:rsid w:val="00B82571"/>
    <w:rsid w:val="00B832A6"/>
    <w:rsid w:val="00B8456C"/>
    <w:rsid w:val="00B9012E"/>
    <w:rsid w:val="00B9163A"/>
    <w:rsid w:val="00B92C01"/>
    <w:rsid w:val="00B9620C"/>
    <w:rsid w:val="00B974D4"/>
    <w:rsid w:val="00BA4032"/>
    <w:rsid w:val="00BB3C19"/>
    <w:rsid w:val="00BD2DE7"/>
    <w:rsid w:val="00BD3389"/>
    <w:rsid w:val="00BD36E2"/>
    <w:rsid w:val="00BD3ED2"/>
    <w:rsid w:val="00BD44DB"/>
    <w:rsid w:val="00BE3363"/>
    <w:rsid w:val="00BE641D"/>
    <w:rsid w:val="00BE7C09"/>
    <w:rsid w:val="00BF1A27"/>
    <w:rsid w:val="00C00DDA"/>
    <w:rsid w:val="00C133E7"/>
    <w:rsid w:val="00C22CB7"/>
    <w:rsid w:val="00C25F31"/>
    <w:rsid w:val="00C2636A"/>
    <w:rsid w:val="00C26464"/>
    <w:rsid w:val="00C30AA7"/>
    <w:rsid w:val="00C35579"/>
    <w:rsid w:val="00C4607F"/>
    <w:rsid w:val="00C468B8"/>
    <w:rsid w:val="00C65A8C"/>
    <w:rsid w:val="00C74F98"/>
    <w:rsid w:val="00C769E0"/>
    <w:rsid w:val="00C83AE0"/>
    <w:rsid w:val="00C94B35"/>
    <w:rsid w:val="00C94FE1"/>
    <w:rsid w:val="00C95A2C"/>
    <w:rsid w:val="00CB0CE5"/>
    <w:rsid w:val="00CB2B7B"/>
    <w:rsid w:val="00CB2CFF"/>
    <w:rsid w:val="00CB7ECB"/>
    <w:rsid w:val="00CC346A"/>
    <w:rsid w:val="00CC6CF0"/>
    <w:rsid w:val="00CD7CFC"/>
    <w:rsid w:val="00CE584A"/>
    <w:rsid w:val="00D045BD"/>
    <w:rsid w:val="00D04EA2"/>
    <w:rsid w:val="00D0503E"/>
    <w:rsid w:val="00D13B8E"/>
    <w:rsid w:val="00D242FF"/>
    <w:rsid w:val="00D27B76"/>
    <w:rsid w:val="00D318A0"/>
    <w:rsid w:val="00D33082"/>
    <w:rsid w:val="00D33813"/>
    <w:rsid w:val="00D33DE2"/>
    <w:rsid w:val="00D42C1D"/>
    <w:rsid w:val="00D46E4B"/>
    <w:rsid w:val="00D473FF"/>
    <w:rsid w:val="00D50C7A"/>
    <w:rsid w:val="00D51052"/>
    <w:rsid w:val="00D56BB2"/>
    <w:rsid w:val="00D616F6"/>
    <w:rsid w:val="00D712FE"/>
    <w:rsid w:val="00D74D1C"/>
    <w:rsid w:val="00D919A7"/>
    <w:rsid w:val="00D9216D"/>
    <w:rsid w:val="00DB51BB"/>
    <w:rsid w:val="00DC1990"/>
    <w:rsid w:val="00DD3A27"/>
    <w:rsid w:val="00DE0A67"/>
    <w:rsid w:val="00DE2801"/>
    <w:rsid w:val="00DE282F"/>
    <w:rsid w:val="00DE3261"/>
    <w:rsid w:val="00DF7196"/>
    <w:rsid w:val="00E11E36"/>
    <w:rsid w:val="00E12577"/>
    <w:rsid w:val="00E13FFB"/>
    <w:rsid w:val="00E249CD"/>
    <w:rsid w:val="00E36738"/>
    <w:rsid w:val="00E368BF"/>
    <w:rsid w:val="00E427C0"/>
    <w:rsid w:val="00E427D9"/>
    <w:rsid w:val="00E5057C"/>
    <w:rsid w:val="00E521E2"/>
    <w:rsid w:val="00E610F6"/>
    <w:rsid w:val="00E73988"/>
    <w:rsid w:val="00E74806"/>
    <w:rsid w:val="00E800FA"/>
    <w:rsid w:val="00E80C35"/>
    <w:rsid w:val="00E8289F"/>
    <w:rsid w:val="00E83CC3"/>
    <w:rsid w:val="00EA026F"/>
    <w:rsid w:val="00EA0E57"/>
    <w:rsid w:val="00EA10E4"/>
    <w:rsid w:val="00EA3542"/>
    <w:rsid w:val="00EA4A6E"/>
    <w:rsid w:val="00EB5088"/>
    <w:rsid w:val="00ED2D3F"/>
    <w:rsid w:val="00ED7A71"/>
    <w:rsid w:val="00EE1F8E"/>
    <w:rsid w:val="00EE7C36"/>
    <w:rsid w:val="00EF06BA"/>
    <w:rsid w:val="00EF32F6"/>
    <w:rsid w:val="00EF35F5"/>
    <w:rsid w:val="00EF7890"/>
    <w:rsid w:val="00F028EC"/>
    <w:rsid w:val="00F06033"/>
    <w:rsid w:val="00F101E4"/>
    <w:rsid w:val="00F112B9"/>
    <w:rsid w:val="00F1242C"/>
    <w:rsid w:val="00F164B5"/>
    <w:rsid w:val="00F202C2"/>
    <w:rsid w:val="00F27522"/>
    <w:rsid w:val="00F4690D"/>
    <w:rsid w:val="00F54F3A"/>
    <w:rsid w:val="00F57275"/>
    <w:rsid w:val="00F6404A"/>
    <w:rsid w:val="00F70302"/>
    <w:rsid w:val="00F72D2B"/>
    <w:rsid w:val="00F73A63"/>
    <w:rsid w:val="00F91CDE"/>
    <w:rsid w:val="00F97199"/>
    <w:rsid w:val="00FA1A88"/>
    <w:rsid w:val="00FA7E2A"/>
    <w:rsid w:val="00FB45BD"/>
    <w:rsid w:val="00FC6C4A"/>
    <w:rsid w:val="00FD4A53"/>
    <w:rsid w:val="00FD6642"/>
    <w:rsid w:val="00FE3D40"/>
    <w:rsid w:val="00FE5893"/>
    <w:rsid w:val="00FF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385D7B-D9D9-4E13-B553-8E96AA41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34B5"/>
  </w:style>
  <w:style w:type="character" w:styleId="a5">
    <w:name w:val="page number"/>
    <w:basedOn w:val="a0"/>
    <w:rsid w:val="007B34B5"/>
  </w:style>
  <w:style w:type="paragraph" w:styleId="a6">
    <w:name w:val="footer"/>
    <w:basedOn w:val="a"/>
    <w:link w:val="a7"/>
    <w:uiPriority w:val="99"/>
    <w:unhideWhenUsed/>
    <w:rsid w:val="007B34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7B34B5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Колонтитул"/>
    <w:rsid w:val="007B34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7B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4B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E64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641D"/>
  </w:style>
  <w:style w:type="paragraph" w:customStyle="1" w:styleId="Iauiue">
    <w:name w:val="Iau?iue"/>
    <w:rsid w:val="00270E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c">
    <w:name w:val="Table Grid"/>
    <w:basedOn w:val="a1"/>
    <w:uiPriority w:val="59"/>
    <w:rsid w:val="00F10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9107A"/>
    <w:pPr>
      <w:ind w:left="720"/>
      <w:contextualSpacing/>
    </w:pPr>
  </w:style>
  <w:style w:type="character" w:customStyle="1" w:styleId="2">
    <w:name w:val="Основной текст 2 Знак"/>
    <w:aliases w:val="Мой Заголовок 1 Знак"/>
    <w:link w:val="20"/>
    <w:locked/>
    <w:rsid w:val="00D27B76"/>
    <w:rPr>
      <w:rFonts w:ascii="Times New Roman" w:eastAsia="Times New Roman" w:hAnsi="Times New Roman"/>
      <w:b/>
      <w:bCs/>
      <w:sz w:val="28"/>
      <w:szCs w:val="28"/>
    </w:rPr>
  </w:style>
  <w:style w:type="paragraph" w:styleId="20">
    <w:name w:val="Body Text 2"/>
    <w:aliases w:val="Мой Заголовок 1"/>
    <w:basedOn w:val="a"/>
    <w:link w:val="2"/>
    <w:unhideWhenUsed/>
    <w:rsid w:val="00D27B7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">
    <w:name w:val="Основной текст 2 Знак1"/>
    <w:basedOn w:val="a0"/>
    <w:uiPriority w:val="99"/>
    <w:semiHidden/>
    <w:rsid w:val="00D2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7D2E-314C-4BC4-82E8-6D59FFEF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k285</dc:creator>
  <cp:lastModifiedBy>Otdel_PKiJR-PC</cp:lastModifiedBy>
  <cp:revision>102</cp:revision>
  <cp:lastPrinted>2024-10-15T02:37:00Z</cp:lastPrinted>
  <dcterms:created xsi:type="dcterms:W3CDTF">2020-07-16T02:34:00Z</dcterms:created>
  <dcterms:modified xsi:type="dcterms:W3CDTF">2024-10-16T05:01:00Z</dcterms:modified>
</cp:coreProperties>
</file>