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F5" w:rsidRDefault="00B221F5" w:rsidP="00B221F5">
      <w:pPr>
        <w:tabs>
          <w:tab w:val="left" w:pos="851"/>
          <w:tab w:val="left" w:pos="993"/>
        </w:tabs>
        <w:jc w:val="right"/>
        <w:rPr>
          <w:sz w:val="28"/>
          <w:szCs w:val="28"/>
        </w:rPr>
      </w:pPr>
    </w:p>
    <w:p w:rsidR="00B221F5" w:rsidRDefault="00B221F5" w:rsidP="00B221F5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66D037B7" wp14:editId="5CF64EE1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1F5" w:rsidRDefault="00B221F5" w:rsidP="00B221F5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B221F5" w:rsidRDefault="00B221F5" w:rsidP="00B221F5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B221F5" w:rsidRDefault="00B221F5" w:rsidP="00B221F5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B221F5" w:rsidRDefault="00B221F5" w:rsidP="00B22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1F5" w:rsidRDefault="00B221F5" w:rsidP="00B221F5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(двадцатая сессия)</w:t>
      </w:r>
    </w:p>
    <w:p w:rsidR="00B221F5" w:rsidRDefault="00B221F5" w:rsidP="00B221F5">
      <w:pPr>
        <w:jc w:val="center"/>
        <w:rPr>
          <w:b/>
          <w:sz w:val="28"/>
          <w:szCs w:val="28"/>
        </w:rPr>
      </w:pPr>
    </w:p>
    <w:p w:rsidR="00B221F5" w:rsidRDefault="00B221F5" w:rsidP="00B22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21F5" w:rsidRPr="002563C2" w:rsidRDefault="00B221F5" w:rsidP="00B221F5">
      <w:pPr>
        <w:rPr>
          <w:b/>
          <w:sz w:val="28"/>
          <w:szCs w:val="28"/>
        </w:rPr>
      </w:pPr>
    </w:p>
    <w:p w:rsidR="00B221F5" w:rsidRPr="005B78CD" w:rsidRDefault="00C10B56" w:rsidP="00B221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21F5" w:rsidRPr="005B78CD">
        <w:rPr>
          <w:sz w:val="28"/>
          <w:szCs w:val="28"/>
        </w:rPr>
        <w:t xml:space="preserve">от </w:t>
      </w:r>
      <w:r w:rsidR="00B221F5">
        <w:rPr>
          <w:sz w:val="28"/>
          <w:szCs w:val="28"/>
        </w:rPr>
        <w:t>20</w:t>
      </w:r>
      <w:r w:rsidR="00B221F5" w:rsidRPr="005B78CD">
        <w:rPr>
          <w:sz w:val="28"/>
          <w:szCs w:val="28"/>
        </w:rPr>
        <w:t>.</w:t>
      </w:r>
      <w:r w:rsidR="00B221F5">
        <w:rPr>
          <w:sz w:val="28"/>
          <w:szCs w:val="28"/>
        </w:rPr>
        <w:t>1</w:t>
      </w:r>
      <w:r w:rsidR="00B221F5" w:rsidRPr="005B78CD">
        <w:rPr>
          <w:sz w:val="28"/>
          <w:szCs w:val="28"/>
        </w:rPr>
        <w:t xml:space="preserve">0. 2017                                                                                            </w:t>
      </w:r>
      <w:r w:rsidR="00B221F5">
        <w:rPr>
          <w:sz w:val="28"/>
          <w:szCs w:val="28"/>
        </w:rPr>
        <w:t xml:space="preserve"> </w:t>
      </w:r>
      <w:r w:rsidR="00B221F5" w:rsidRPr="005B78CD">
        <w:rPr>
          <w:sz w:val="28"/>
          <w:szCs w:val="28"/>
        </w:rPr>
        <w:t>№</w:t>
      </w:r>
      <w:r>
        <w:rPr>
          <w:sz w:val="28"/>
          <w:szCs w:val="28"/>
        </w:rPr>
        <w:t>186</w:t>
      </w:r>
    </w:p>
    <w:p w:rsidR="00B221F5" w:rsidRPr="005B78CD" w:rsidRDefault="00B221F5" w:rsidP="00B221F5">
      <w:pPr>
        <w:rPr>
          <w:sz w:val="28"/>
          <w:szCs w:val="28"/>
        </w:rPr>
      </w:pPr>
    </w:p>
    <w:p w:rsidR="00B221F5" w:rsidRPr="00B221F5" w:rsidRDefault="00B221F5" w:rsidP="00B221F5">
      <w:pPr>
        <w:jc w:val="center"/>
        <w:rPr>
          <w:sz w:val="28"/>
          <w:szCs w:val="28"/>
        </w:rPr>
      </w:pPr>
      <w:r w:rsidRPr="00B221F5">
        <w:rPr>
          <w:sz w:val="28"/>
          <w:szCs w:val="28"/>
        </w:rPr>
        <w:t xml:space="preserve">Об итогах проведения летней оздоровительной  кампании </w:t>
      </w:r>
      <w:r>
        <w:rPr>
          <w:sz w:val="28"/>
          <w:szCs w:val="28"/>
        </w:rPr>
        <w:t xml:space="preserve">                                                 </w:t>
      </w:r>
      <w:r w:rsidRPr="00B221F5">
        <w:rPr>
          <w:sz w:val="28"/>
          <w:szCs w:val="28"/>
        </w:rPr>
        <w:t>и занятости</w:t>
      </w:r>
      <w:r>
        <w:rPr>
          <w:sz w:val="28"/>
          <w:szCs w:val="28"/>
        </w:rPr>
        <w:t xml:space="preserve"> детей и подростков в 2017 году</w:t>
      </w:r>
    </w:p>
    <w:p w:rsidR="00B221F5" w:rsidRDefault="00B221F5" w:rsidP="00B221F5">
      <w:pPr>
        <w:widowControl/>
        <w:ind w:right="-284" w:firstLine="540"/>
        <w:jc w:val="both"/>
        <w:outlineLvl w:val="0"/>
        <w:rPr>
          <w:b/>
          <w:sz w:val="28"/>
          <w:szCs w:val="28"/>
        </w:rPr>
      </w:pPr>
    </w:p>
    <w:p w:rsidR="00B221F5" w:rsidRDefault="00B221F5" w:rsidP="00B221F5">
      <w:pPr>
        <w:jc w:val="both"/>
        <w:rPr>
          <w:sz w:val="28"/>
          <w:szCs w:val="28"/>
        </w:rPr>
      </w:pPr>
      <w:r w:rsidRPr="002563C2">
        <w:rPr>
          <w:color w:val="FF0000"/>
          <w:sz w:val="28"/>
          <w:szCs w:val="28"/>
        </w:rPr>
        <w:t xml:space="preserve">      </w:t>
      </w:r>
      <w:r w:rsidRPr="005948B7">
        <w:rPr>
          <w:sz w:val="28"/>
          <w:szCs w:val="28"/>
        </w:rPr>
        <w:t xml:space="preserve">В соответствии с </w:t>
      </w:r>
      <w:r>
        <w:rPr>
          <w:rStyle w:val="blk"/>
          <w:sz w:val="28"/>
          <w:szCs w:val="28"/>
        </w:rPr>
        <w:t xml:space="preserve">Федеральным законом </w:t>
      </w:r>
      <w:r w:rsidRPr="005948B7">
        <w:rPr>
          <w:sz w:val="28"/>
          <w:szCs w:val="28"/>
        </w:rPr>
        <w:t xml:space="preserve"> Российской Федерации </w:t>
      </w:r>
      <w:r w:rsidRPr="002730D4">
        <w:rPr>
          <w:sz w:val="28"/>
          <w:szCs w:val="28"/>
        </w:rPr>
        <w:t xml:space="preserve">от 27.12.2012 года  №273-ФЗ </w:t>
      </w:r>
      <w:r w:rsidRPr="002563C2">
        <w:rPr>
          <w:color w:val="FF0000"/>
          <w:sz w:val="28"/>
          <w:szCs w:val="28"/>
        </w:rPr>
        <w:t xml:space="preserve"> </w:t>
      </w:r>
      <w:r w:rsidRPr="005948B7">
        <w:rPr>
          <w:sz w:val="28"/>
          <w:szCs w:val="28"/>
        </w:rPr>
        <w:t>«Об образовании в Российской Федерации»</w:t>
      </w:r>
      <w:r>
        <w:rPr>
          <w:sz w:val="28"/>
          <w:szCs w:val="28"/>
        </w:rPr>
        <w:t>,</w:t>
      </w:r>
      <w:r w:rsidRPr="005948B7">
        <w:rPr>
          <w:sz w:val="28"/>
          <w:szCs w:val="28"/>
        </w:rPr>
        <w:t xml:space="preserve"> </w:t>
      </w:r>
      <w:r w:rsidRPr="002563C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информацию  </w:t>
      </w:r>
      <w:r w:rsidRPr="000F75C1">
        <w:t xml:space="preserve"> </w:t>
      </w:r>
      <w:r>
        <w:rPr>
          <w:sz w:val="28"/>
          <w:szCs w:val="28"/>
        </w:rPr>
        <w:t xml:space="preserve">начальника </w:t>
      </w:r>
      <w:r w:rsidRPr="000F75C1">
        <w:rPr>
          <w:sz w:val="28"/>
          <w:szCs w:val="28"/>
        </w:rPr>
        <w:t>управления образования</w:t>
      </w:r>
      <w:r w:rsidRPr="00544609">
        <w:t xml:space="preserve"> </w:t>
      </w:r>
      <w:r w:rsidRPr="007C782A">
        <w:rPr>
          <w:sz w:val="28"/>
          <w:szCs w:val="28"/>
        </w:rPr>
        <w:t xml:space="preserve">администрации </w:t>
      </w:r>
      <w:proofErr w:type="spellStart"/>
      <w:r w:rsidRPr="007C782A">
        <w:rPr>
          <w:sz w:val="28"/>
          <w:szCs w:val="28"/>
        </w:rPr>
        <w:t>Усть-Таркского</w:t>
      </w:r>
      <w:proofErr w:type="spellEnd"/>
      <w:r w:rsidRPr="007C78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Грушицкого</w:t>
      </w:r>
      <w:proofErr w:type="spellEnd"/>
      <w:r>
        <w:rPr>
          <w:sz w:val="28"/>
          <w:szCs w:val="28"/>
        </w:rPr>
        <w:t xml:space="preserve"> А.В.,  Совет депутатов решил: </w:t>
      </w:r>
    </w:p>
    <w:p w:rsidR="00B221F5" w:rsidRDefault="00B221F5" w:rsidP="00B221F5">
      <w:pPr>
        <w:ind w:firstLine="567"/>
        <w:rPr>
          <w:sz w:val="28"/>
          <w:szCs w:val="28"/>
        </w:rPr>
      </w:pPr>
    </w:p>
    <w:p w:rsidR="00B221F5" w:rsidRDefault="00B221F5" w:rsidP="006E07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5B78CD">
        <w:rPr>
          <w:sz w:val="28"/>
          <w:szCs w:val="28"/>
        </w:rPr>
        <w:t xml:space="preserve">Информацию </w:t>
      </w:r>
      <w:r w:rsidR="006E0760">
        <w:rPr>
          <w:sz w:val="28"/>
          <w:szCs w:val="28"/>
        </w:rPr>
        <w:t>о</w:t>
      </w:r>
      <w:r w:rsidR="006E0760" w:rsidRPr="00B221F5">
        <w:rPr>
          <w:sz w:val="28"/>
          <w:szCs w:val="28"/>
        </w:rPr>
        <w:t xml:space="preserve">б итогах проведения летней оздоровительной  кампании </w:t>
      </w:r>
      <w:r w:rsidR="006E0760">
        <w:rPr>
          <w:sz w:val="28"/>
          <w:szCs w:val="28"/>
        </w:rPr>
        <w:t xml:space="preserve">                                                 </w:t>
      </w:r>
      <w:r w:rsidR="006E0760" w:rsidRPr="00B221F5">
        <w:rPr>
          <w:sz w:val="28"/>
          <w:szCs w:val="28"/>
        </w:rPr>
        <w:t>и занятости</w:t>
      </w:r>
      <w:r w:rsidR="006E0760">
        <w:rPr>
          <w:sz w:val="28"/>
          <w:szCs w:val="28"/>
        </w:rPr>
        <w:t xml:space="preserve"> детей и подростков в 2017 году  </w:t>
      </w:r>
      <w:r>
        <w:rPr>
          <w:sz w:val="28"/>
          <w:szCs w:val="28"/>
        </w:rPr>
        <w:t xml:space="preserve">принять к сведению  (приложение). </w:t>
      </w:r>
    </w:p>
    <w:p w:rsidR="00B221F5" w:rsidRDefault="00B221F5" w:rsidP="00B221F5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в официальном печатном издании Бюллетене органов местного самоуправления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района, а также разместить на официальном сайте </w:t>
      </w:r>
      <w:r w:rsidRPr="005B78CD">
        <w:rPr>
          <w:sz w:val="28"/>
          <w:szCs w:val="28"/>
          <w:u w:val="single"/>
          <w:lang w:val="en-US"/>
        </w:rPr>
        <w:t>www</w:t>
      </w:r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ust</w:t>
      </w:r>
      <w:proofErr w:type="spellEnd"/>
      <w:r w:rsidRPr="005B78CD">
        <w:rPr>
          <w:sz w:val="28"/>
          <w:szCs w:val="28"/>
          <w:u w:val="single"/>
        </w:rPr>
        <w:t>-</w:t>
      </w:r>
      <w:proofErr w:type="spellStart"/>
      <w:r w:rsidRPr="005B78CD">
        <w:rPr>
          <w:sz w:val="28"/>
          <w:szCs w:val="28"/>
          <w:u w:val="single"/>
          <w:lang w:val="en-US"/>
        </w:rPr>
        <w:t>tarka</w:t>
      </w:r>
      <w:proofErr w:type="spellEnd"/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nso</w:t>
      </w:r>
      <w:proofErr w:type="spellEnd"/>
      <w:r w:rsidRPr="005B78CD">
        <w:rPr>
          <w:sz w:val="28"/>
          <w:szCs w:val="28"/>
          <w:u w:val="single"/>
        </w:rPr>
        <w:t>.</w:t>
      </w:r>
      <w:proofErr w:type="spellStart"/>
      <w:r w:rsidRPr="005B78CD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B221F5" w:rsidRDefault="00B221F5" w:rsidP="00B221F5">
      <w:pPr>
        <w:ind w:right="-284" w:firstLine="567"/>
        <w:jc w:val="both"/>
        <w:outlineLvl w:val="0"/>
        <w:rPr>
          <w:sz w:val="28"/>
          <w:szCs w:val="28"/>
        </w:rPr>
      </w:pPr>
      <w:r w:rsidRPr="00AA5D20">
        <w:rPr>
          <w:bCs/>
          <w:sz w:val="28"/>
          <w:szCs w:val="28"/>
        </w:rPr>
        <w:t>3. Настоящее решение  вступает в силу со дня его подписания.</w:t>
      </w:r>
    </w:p>
    <w:p w:rsidR="00B221F5" w:rsidRDefault="00B221F5" w:rsidP="00B221F5">
      <w:pPr>
        <w:jc w:val="both"/>
        <w:rPr>
          <w:sz w:val="28"/>
          <w:szCs w:val="28"/>
        </w:rPr>
      </w:pPr>
    </w:p>
    <w:p w:rsidR="00B221F5" w:rsidRDefault="00B221F5" w:rsidP="00B221F5">
      <w:pPr>
        <w:ind w:left="1287"/>
        <w:jc w:val="both"/>
        <w:rPr>
          <w:sz w:val="28"/>
          <w:szCs w:val="28"/>
        </w:rPr>
      </w:pPr>
    </w:p>
    <w:p w:rsidR="006E0760" w:rsidRDefault="006E0760" w:rsidP="00B221F5">
      <w:pPr>
        <w:jc w:val="both"/>
        <w:rPr>
          <w:sz w:val="28"/>
          <w:szCs w:val="28"/>
        </w:rPr>
      </w:pPr>
    </w:p>
    <w:p w:rsidR="00B221F5" w:rsidRDefault="00B221F5" w:rsidP="00B22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</w:t>
      </w:r>
    </w:p>
    <w:p w:rsidR="00B221F5" w:rsidRDefault="00B221F5" w:rsidP="00B221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</w:t>
      </w:r>
      <w:r w:rsidR="00C10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</w:t>
      </w:r>
    </w:p>
    <w:p w:rsidR="00B221F5" w:rsidRDefault="00B221F5" w:rsidP="00B22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B221F5" w:rsidRDefault="00B221F5" w:rsidP="00B22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221F5" w:rsidRDefault="00B221F5" w:rsidP="00B221F5">
      <w:r>
        <w:rPr>
          <w:sz w:val="28"/>
          <w:szCs w:val="28"/>
        </w:rPr>
        <w:t xml:space="preserve">  ______________  </w:t>
      </w:r>
      <w:proofErr w:type="spellStart"/>
      <w:r>
        <w:rPr>
          <w:sz w:val="28"/>
          <w:szCs w:val="28"/>
        </w:rPr>
        <w:t>Н.И.Синяков</w:t>
      </w:r>
      <w:proofErr w:type="spellEnd"/>
      <w:r>
        <w:rPr>
          <w:sz w:val="28"/>
          <w:szCs w:val="28"/>
        </w:rPr>
        <w:t xml:space="preserve">                            ____________А.П. </w:t>
      </w:r>
      <w:proofErr w:type="spellStart"/>
      <w:r>
        <w:rPr>
          <w:sz w:val="28"/>
          <w:szCs w:val="28"/>
        </w:rPr>
        <w:t>Турлаков</w:t>
      </w:r>
      <w:proofErr w:type="spellEnd"/>
      <w:r>
        <w:rPr>
          <w:sz w:val="28"/>
          <w:szCs w:val="28"/>
        </w:rPr>
        <w:t xml:space="preserve">   </w:t>
      </w:r>
    </w:p>
    <w:p w:rsidR="00803C25" w:rsidRDefault="00803C25"/>
    <w:p w:rsidR="006E0760" w:rsidRDefault="006E0760"/>
    <w:p w:rsidR="006E0760" w:rsidRDefault="006E0760"/>
    <w:p w:rsidR="006E0760" w:rsidRDefault="006E0760"/>
    <w:p w:rsidR="006E0760" w:rsidRDefault="006E0760"/>
    <w:p w:rsidR="006E0760" w:rsidRDefault="006E0760"/>
    <w:p w:rsidR="006E0760" w:rsidRDefault="006E0760"/>
    <w:p w:rsidR="006E0760" w:rsidRDefault="006E0760"/>
    <w:p w:rsidR="006E0760" w:rsidRDefault="006E0760"/>
    <w:p w:rsidR="006E0760" w:rsidRDefault="006E0760"/>
    <w:p w:rsidR="006E0760" w:rsidRDefault="006E0760"/>
    <w:p w:rsidR="00140E61" w:rsidRDefault="00140E61" w:rsidP="006E0760">
      <w:pPr>
        <w:pStyle w:val="a6"/>
        <w:jc w:val="right"/>
        <w:rPr>
          <w:rFonts w:ascii="Times New Roman" w:hAnsi="Times New Roman"/>
        </w:rPr>
      </w:pPr>
    </w:p>
    <w:p w:rsidR="00140E61" w:rsidRDefault="00140E61" w:rsidP="006E0760">
      <w:pPr>
        <w:pStyle w:val="a6"/>
        <w:jc w:val="right"/>
        <w:rPr>
          <w:rFonts w:ascii="Times New Roman" w:hAnsi="Times New Roman"/>
        </w:rPr>
      </w:pPr>
    </w:p>
    <w:p w:rsidR="00140E61" w:rsidRDefault="00140E61" w:rsidP="006E0760">
      <w:pPr>
        <w:pStyle w:val="a6"/>
        <w:jc w:val="right"/>
        <w:rPr>
          <w:rFonts w:ascii="Times New Roman" w:hAnsi="Times New Roman"/>
        </w:rPr>
      </w:pPr>
    </w:p>
    <w:p w:rsidR="006E0760" w:rsidRPr="00220536" w:rsidRDefault="006E0760" w:rsidP="006E0760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lastRenderedPageBreak/>
        <w:t>Приложение</w:t>
      </w:r>
    </w:p>
    <w:p w:rsidR="006E0760" w:rsidRPr="00220536" w:rsidRDefault="006E0760" w:rsidP="006E0760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>к решению сессии Совета депутатов</w:t>
      </w:r>
    </w:p>
    <w:p w:rsidR="006E0760" w:rsidRPr="00220536" w:rsidRDefault="006E0760" w:rsidP="006E076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proofErr w:type="spellStart"/>
      <w:r w:rsidRPr="00220536">
        <w:rPr>
          <w:rFonts w:ascii="Times New Roman" w:hAnsi="Times New Roman"/>
        </w:rPr>
        <w:t>Усть-Таркского</w:t>
      </w:r>
      <w:proofErr w:type="spellEnd"/>
      <w:r w:rsidRPr="00220536">
        <w:rPr>
          <w:rFonts w:ascii="Times New Roman" w:hAnsi="Times New Roman"/>
        </w:rPr>
        <w:t xml:space="preserve"> района</w:t>
      </w:r>
    </w:p>
    <w:p w:rsidR="006E0760" w:rsidRPr="00220536" w:rsidRDefault="006E0760" w:rsidP="006E0760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 xml:space="preserve"> Новосибирской области</w:t>
      </w:r>
    </w:p>
    <w:p w:rsidR="006E0760" w:rsidRPr="00220536" w:rsidRDefault="006E0760" w:rsidP="006E076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о</w:t>
      </w:r>
      <w:r w:rsidRPr="0022053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2205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Pr="00220536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220536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22053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220536">
        <w:rPr>
          <w:rFonts w:ascii="Times New Roman" w:hAnsi="Times New Roman"/>
        </w:rPr>
        <w:t>№</w:t>
      </w:r>
      <w:r w:rsidR="00C10B56">
        <w:rPr>
          <w:rFonts w:ascii="Times New Roman" w:hAnsi="Times New Roman"/>
        </w:rPr>
        <w:t>186</w:t>
      </w:r>
      <w:bookmarkStart w:id="0" w:name="_GoBack"/>
      <w:bookmarkEnd w:id="0"/>
    </w:p>
    <w:p w:rsidR="006E0760" w:rsidRDefault="006E0760" w:rsidP="006E0760">
      <w:pPr>
        <w:jc w:val="right"/>
      </w:pPr>
    </w:p>
    <w:p w:rsidR="006E0760" w:rsidRPr="001454BD" w:rsidRDefault="006E0760" w:rsidP="006E0760">
      <w:pPr>
        <w:jc w:val="center"/>
        <w:rPr>
          <w:b/>
          <w:sz w:val="28"/>
          <w:szCs w:val="28"/>
        </w:rPr>
      </w:pPr>
      <w:r w:rsidRPr="001454BD">
        <w:rPr>
          <w:b/>
          <w:sz w:val="28"/>
          <w:szCs w:val="28"/>
        </w:rPr>
        <w:t>Итоги проведения летней оздоровительной кампании</w:t>
      </w:r>
    </w:p>
    <w:p w:rsidR="006E0760" w:rsidRPr="001454BD" w:rsidRDefault="006E0760" w:rsidP="006E0760">
      <w:pPr>
        <w:jc w:val="center"/>
        <w:rPr>
          <w:b/>
          <w:sz w:val="28"/>
          <w:szCs w:val="28"/>
        </w:rPr>
      </w:pPr>
      <w:r w:rsidRPr="001454BD">
        <w:rPr>
          <w:b/>
          <w:sz w:val="28"/>
          <w:szCs w:val="28"/>
        </w:rPr>
        <w:t xml:space="preserve">и занятости детей и подростков в </w:t>
      </w:r>
      <w:smartTag w:uri="urn:schemas-microsoft-com:office:smarttags" w:element="metricconverter">
        <w:smartTagPr>
          <w:attr w:name="ProductID" w:val="2017 г"/>
        </w:smartTagPr>
        <w:r w:rsidRPr="001454BD">
          <w:rPr>
            <w:b/>
            <w:sz w:val="28"/>
            <w:szCs w:val="28"/>
          </w:rPr>
          <w:t>2017 г</w:t>
        </w:r>
      </w:smartTag>
      <w:r w:rsidRPr="001454BD">
        <w:rPr>
          <w:b/>
          <w:sz w:val="28"/>
          <w:szCs w:val="28"/>
        </w:rPr>
        <w:t>.</w:t>
      </w:r>
    </w:p>
    <w:p w:rsidR="006E0760" w:rsidRPr="001454BD" w:rsidRDefault="006E0760" w:rsidP="00140E61">
      <w:pPr>
        <w:shd w:val="clear" w:color="auto" w:fill="FFFFFF"/>
        <w:ind w:firstLine="568"/>
        <w:jc w:val="both"/>
      </w:pPr>
      <w:r w:rsidRPr="001454BD">
        <w:rPr>
          <w:color w:val="000000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Летние каникулы - это новый режим, это снятие накопившегося за год напряжения, восполнение  израсходованных сил, восстановление здоровья, это время игр, свободы в выборе занятий.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6E0760" w:rsidRPr="001454BD" w:rsidRDefault="006E0760" w:rsidP="00140E61">
      <w:pPr>
        <w:jc w:val="both"/>
      </w:pPr>
      <w:r w:rsidRPr="001454BD">
        <w:t xml:space="preserve">    </w:t>
      </w:r>
      <w:proofErr w:type="gramStart"/>
      <w:r w:rsidRPr="001454BD">
        <w:t xml:space="preserve">В 2017г. на территории </w:t>
      </w:r>
      <w:proofErr w:type="spellStart"/>
      <w:r w:rsidRPr="001454BD">
        <w:t>Усть-Таркского</w:t>
      </w:r>
      <w:proofErr w:type="spellEnd"/>
      <w:r w:rsidRPr="001454BD">
        <w:t xml:space="preserve"> района в соответствии с постановлением администрации </w:t>
      </w:r>
      <w:proofErr w:type="spellStart"/>
      <w:r w:rsidRPr="001454BD">
        <w:t>Усть-Таркского</w:t>
      </w:r>
      <w:proofErr w:type="spellEnd"/>
      <w:r w:rsidRPr="001454BD">
        <w:t xml:space="preserve"> района №33-п от 07.02.2017г. «Об организации отдыха, оздоровления и занятости детей на территории </w:t>
      </w:r>
      <w:proofErr w:type="spellStart"/>
      <w:r w:rsidRPr="001454BD">
        <w:t>Усть-Таркского</w:t>
      </w:r>
      <w:proofErr w:type="spellEnd"/>
      <w:r w:rsidRPr="001454BD">
        <w:t xml:space="preserve"> района» осуществляли свой деятельность 15 лагерей с дневным пребыванием детей, в них отдохнуло 944 ребенка, из них 15 детей инвалидов и 14 детей находящихся на контроле в органах внутренних дел и </w:t>
      </w:r>
      <w:proofErr w:type="spellStart"/>
      <w:r w:rsidRPr="001454BD">
        <w:t>внутришкольном</w:t>
      </w:r>
      <w:proofErr w:type="spellEnd"/>
      <w:r w:rsidRPr="001454BD">
        <w:t xml:space="preserve"> контроле</w:t>
      </w:r>
      <w:proofErr w:type="gramEnd"/>
      <w:r w:rsidRPr="001454BD">
        <w:t xml:space="preserve">. Во время работы лагерей было задействовано 129 педагогов, 37 вожатых. </w:t>
      </w:r>
    </w:p>
    <w:p w:rsidR="006E0760" w:rsidRPr="001454BD" w:rsidRDefault="006E0760" w:rsidP="00140E61">
      <w:pPr>
        <w:jc w:val="both"/>
      </w:pPr>
      <w:r w:rsidRPr="001454BD">
        <w:t xml:space="preserve">   В каждом лагере дневного пребывания была разработана своя программа. Программы по своей направленности являлись комплексными и включали в себя разноплановую деятельность, объединили различные направления оздоровления, отдыха и воспитания детей в условиях лагеря с учетом особенностей местонахождения образовательного учреждения. </w:t>
      </w:r>
      <w:r w:rsidRPr="001454BD">
        <w:rPr>
          <w:color w:val="000000"/>
          <w:shd w:val="clear" w:color="auto" w:fill="FFFFFF"/>
        </w:rPr>
        <w:t xml:space="preserve">При составлении программ учитывались традиции и возможности образовательного учреждения, уровень подготовки педагогического коллектива, пожелания и интересы детей и родителей, опыт прошлых лет по организации летнего отдыха. </w:t>
      </w:r>
    </w:p>
    <w:p w:rsidR="006E0760" w:rsidRPr="001454BD" w:rsidRDefault="006E0760" w:rsidP="00140E61">
      <w:pPr>
        <w:jc w:val="both"/>
      </w:pPr>
      <w:r w:rsidRPr="001454BD">
        <w:t xml:space="preserve">    В проведении летней оздоровительной кампании 2017г. принимали активное участие учреждения дополнительного образования. Лагерь дневного пребывания в МКОУ </w:t>
      </w:r>
      <w:proofErr w:type="spellStart"/>
      <w:r w:rsidRPr="001454BD">
        <w:t>Усть-Таркской</w:t>
      </w:r>
      <w:proofErr w:type="spellEnd"/>
      <w:r w:rsidRPr="001454BD">
        <w:t xml:space="preserve"> СОШ работал совместно с  МКУ ДО </w:t>
      </w:r>
      <w:proofErr w:type="spellStart"/>
      <w:r w:rsidRPr="001454BD">
        <w:t>Усть-Таркский</w:t>
      </w:r>
      <w:proofErr w:type="spellEnd"/>
      <w:r w:rsidRPr="001454BD">
        <w:t xml:space="preserve"> ДДТ, МКУ ДО </w:t>
      </w:r>
      <w:proofErr w:type="spellStart"/>
      <w:r w:rsidRPr="001454BD">
        <w:t>Усть-Таркская</w:t>
      </w:r>
      <w:proofErr w:type="spellEnd"/>
      <w:r w:rsidRPr="001454BD">
        <w:t xml:space="preserve"> ДЮСШ «Темп» и МКУ ДО </w:t>
      </w:r>
      <w:proofErr w:type="spellStart"/>
      <w:r w:rsidRPr="001454BD">
        <w:t>Усть-Таркская</w:t>
      </w:r>
      <w:proofErr w:type="spellEnd"/>
      <w:r w:rsidRPr="001454BD">
        <w:t xml:space="preserve"> ДШИ. В связи с тем, что работа лагеря дневного пребывания по времени совпадает с проведением ГИА, отрядные места уже не первый год располагаются в ДДТ и ДЮСШ «Темп».</w:t>
      </w:r>
    </w:p>
    <w:p w:rsidR="006E0760" w:rsidRPr="001454BD" w:rsidRDefault="006E0760" w:rsidP="00140E61">
      <w:pPr>
        <w:jc w:val="both"/>
      </w:pPr>
      <w:r w:rsidRPr="001454BD">
        <w:t xml:space="preserve">     На базе учреждений дополнительного образования проводились мероприятия, мастер-классы, эстафеты и соревнования. Также к реализации программ воспитательной деятельности в лагерях дневного пребывания привлекались педагоги-психологи, социальные педагоги, работающие в образовательных организациях, были проведены мероприятия различной направленности с работниками культуры, волонтерами КЦСОН проведены выездные семинары.</w:t>
      </w:r>
    </w:p>
    <w:p w:rsidR="006E0760" w:rsidRPr="001454BD" w:rsidRDefault="006E0760" w:rsidP="00140E61">
      <w:pPr>
        <w:pStyle w:val="1"/>
        <w:shd w:val="clear" w:color="auto" w:fill="auto"/>
        <w:tabs>
          <w:tab w:val="left" w:pos="945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t>Во время работы лагерей дневного пребывания проведены разноплановые  мероприятия  интеллектуального, исторического, патриотического характера, а также мероприятия посвященные году экологии и 80-летию Новосибирской области.</w:t>
      </w:r>
    </w:p>
    <w:p w:rsidR="006E0760" w:rsidRPr="001454BD" w:rsidRDefault="00140E61" w:rsidP="00140E61">
      <w:pPr>
        <w:jc w:val="both"/>
      </w:pPr>
      <w:r w:rsidRPr="001454BD">
        <w:t xml:space="preserve"> </w:t>
      </w:r>
      <w:r w:rsidR="006E0760" w:rsidRPr="001454BD">
        <w:t>С удовольствием дети посещали бассейн, музей, ходили в кино, совершали экскурсии, выезжали на природу («День р</w:t>
      </w:r>
      <w:r w:rsidR="001454BD">
        <w:t xml:space="preserve">ыбака» в МКОУ </w:t>
      </w:r>
      <w:proofErr w:type="spellStart"/>
      <w:r w:rsidR="001454BD">
        <w:t>Усть-Таркской</w:t>
      </w:r>
      <w:proofErr w:type="spellEnd"/>
      <w:r w:rsidR="001454BD">
        <w:t xml:space="preserve"> СОШ</w:t>
      </w:r>
      <w:r w:rsidR="006E0760" w:rsidRPr="001454BD">
        <w:t xml:space="preserve">-201 ребенок).  В организации досуга детей в ЛДП принимали участие работники домов культуры и библиотек. </w:t>
      </w:r>
    </w:p>
    <w:p w:rsidR="006E0760" w:rsidRPr="001454BD" w:rsidRDefault="006E0760" w:rsidP="00140E61">
      <w:pPr>
        <w:pStyle w:val="1"/>
        <w:shd w:val="clear" w:color="auto" w:fill="auto"/>
        <w:tabs>
          <w:tab w:val="left" w:pos="945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454BD">
        <w:rPr>
          <w:rFonts w:ascii="Times New Roman" w:hAnsi="Times New Roman" w:cs="Times New Roman"/>
          <w:sz w:val="24"/>
          <w:szCs w:val="24"/>
        </w:rPr>
        <w:t xml:space="preserve">В июне прошло районное мероприятие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, в нем приняли участие 36 педагогов и 108 детей из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Усть-Таркской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МКОУ Ново-Никольской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Кушаговской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Новосилишинской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Яркуль-Матюшкинской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МКОУ Богословской ООШ, МКОУ Верхне-Омской ООШ, МКОУ Дубровинской СОШ,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Камышевской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Щербаковской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Яркульской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МКОУ Еланской СОШ.   </w:t>
      </w:r>
      <w:proofErr w:type="gramEnd"/>
    </w:p>
    <w:p w:rsidR="006E0760" w:rsidRPr="001454BD" w:rsidRDefault="006E0760" w:rsidP="00140E61">
      <w:pPr>
        <w:pStyle w:val="1"/>
        <w:shd w:val="clear" w:color="auto" w:fill="auto"/>
        <w:tabs>
          <w:tab w:val="left" w:pos="945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lastRenderedPageBreak/>
        <w:t xml:space="preserve">      В соответствии с планом работы управления образования администрации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района были проведены учебные сборы для обучающихся десятиклассников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района. Сборы прошли с 5 по 9 июня </w:t>
      </w:r>
      <w:smartTag w:uri="urn:schemas-microsoft-com:office:smarttags" w:element="metricconverter">
        <w:smartTagPr>
          <w:attr w:name="ProductID" w:val="2017 г"/>
        </w:smartTagPr>
        <w:r w:rsidRPr="001454BD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1454BD">
        <w:rPr>
          <w:rFonts w:ascii="Times New Roman" w:hAnsi="Times New Roman" w:cs="Times New Roman"/>
          <w:sz w:val="24"/>
          <w:szCs w:val="24"/>
        </w:rPr>
        <w:t xml:space="preserve">. на базе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Козинской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. На учебные сборы были привлечены 24  десятиклассника из образовательных учреждений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района, за исключением, имеющих освобождение от занятий по состоянию здоровья, и 7 преподавателей. Участники сборов прошли </w:t>
      </w:r>
      <w:proofErr w:type="gramStart"/>
      <w:r w:rsidRPr="001454B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454BD">
        <w:rPr>
          <w:rFonts w:ascii="Times New Roman" w:hAnsi="Times New Roman" w:cs="Times New Roman"/>
          <w:sz w:val="24"/>
          <w:szCs w:val="24"/>
        </w:rPr>
        <w:t xml:space="preserve"> следующим разделам программы: основы безопасности военной службы, уставы Вооруженных Сил, тактическая подготовка, огневая подготовка, строевая подготовка, физическая подготовка, радиационная, химическая и биологическая защита. Всего: 35 часов. Программа выполнена полностью.</w:t>
      </w:r>
    </w:p>
    <w:p w:rsidR="006E0760" w:rsidRPr="001454BD" w:rsidRDefault="006E0760" w:rsidP="00140E61">
      <w:pPr>
        <w:pStyle w:val="1"/>
        <w:tabs>
          <w:tab w:val="left" w:pos="94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t xml:space="preserve">      Участники учебно-полевых сборов  показавшие высокие результаты в выполнении программы обучения награждены грамотами управления образования. Также грамотами управления образования за высокие показатели личного состава по строевой, тактической и физической подготовке на учебных сборах награждены командиры  1 и 2  взводов: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Винс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Завацкий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 П.Д. Объявлена благодарность за организацию и проведение учебных сборов коллективу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Козинской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и начальнику учебно-полевых сборов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Сарапулову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6E0760" w:rsidRPr="001454BD" w:rsidRDefault="006E0760" w:rsidP="00140E61">
      <w:pPr>
        <w:pStyle w:val="1"/>
        <w:shd w:val="clear" w:color="auto" w:fill="auto"/>
        <w:tabs>
          <w:tab w:val="left" w:pos="94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t xml:space="preserve">     В летний период осуществляли свою деятельность ремонтные бригады, отряды по благоустройству - всего задействовано 97 учащихся. Дети прошли практику на пришкольных участках -</w:t>
      </w:r>
      <w:r w:rsidR="00140E61" w:rsidRPr="001454BD">
        <w:rPr>
          <w:rFonts w:ascii="Times New Roman" w:hAnsi="Times New Roman" w:cs="Times New Roman"/>
          <w:sz w:val="24"/>
          <w:szCs w:val="24"/>
        </w:rPr>
        <w:t xml:space="preserve"> </w:t>
      </w:r>
      <w:r w:rsidRPr="001454BD">
        <w:rPr>
          <w:rFonts w:ascii="Times New Roman" w:hAnsi="Times New Roman" w:cs="Times New Roman"/>
          <w:sz w:val="24"/>
          <w:szCs w:val="24"/>
        </w:rPr>
        <w:t xml:space="preserve">237 человек в июне, 192 в июле, 179 в августе. Из них 10 учащихся состоящих на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контроле, 23 на контроле в органах внутренних дел. Несовершеннолетние занимались благоустройством территории, выращиванием овощей на учебно-опытных участках и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плодовоягодных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культур, ремонтно-строительными и другими видами работ.</w:t>
      </w:r>
      <w:r w:rsidRPr="001454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5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60" w:rsidRPr="001454BD" w:rsidRDefault="006E0760" w:rsidP="00140E61">
      <w:pPr>
        <w:pStyle w:val="1"/>
        <w:shd w:val="clear" w:color="auto" w:fill="auto"/>
        <w:tabs>
          <w:tab w:val="left" w:pos="94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t xml:space="preserve">    В период летних каникул через ЦЗН  трудоустроено 60 учащихся из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Усть-Таркская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Щербаковская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МКОУ Побединская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, МКОУ Еланская СОШ, МКУ ДО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Усть-Таркский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ДДТ.</w:t>
      </w:r>
    </w:p>
    <w:p w:rsidR="006E0760" w:rsidRPr="001454BD" w:rsidRDefault="006E0760" w:rsidP="00140E61">
      <w:pPr>
        <w:pStyle w:val="1"/>
        <w:shd w:val="clear" w:color="auto" w:fill="auto"/>
        <w:tabs>
          <w:tab w:val="left" w:pos="94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t xml:space="preserve">     Во время работы лагерей проводились мероприятия с детьми и родителями,  направленные на профилактику пожарной безопасности, дорожно-транспортного травматизма, безопасности на воде: «Безопасное колесо», «Безопасное лето», викторины «Азбука безопасности», «Улица полна неожиданностей», Всероссийская акция «Научись плавать», встречи с инспектором ОГИБДД  МО МВД России «Татарский».</w:t>
      </w:r>
    </w:p>
    <w:p w:rsidR="006E0760" w:rsidRPr="001454BD" w:rsidRDefault="006E0760" w:rsidP="00140E61">
      <w:pPr>
        <w:pStyle w:val="1"/>
        <w:shd w:val="clear" w:color="auto" w:fill="auto"/>
        <w:tabs>
          <w:tab w:val="left" w:pos="94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t xml:space="preserve">    Безопасность является важным пунктом в работе с детьми. За время  работы ЛДП не было ни одной чрезвычайной ситуации.</w:t>
      </w:r>
    </w:p>
    <w:p w:rsidR="006E0760" w:rsidRPr="001454BD" w:rsidRDefault="006E0760" w:rsidP="00140E61">
      <w:pPr>
        <w:pStyle w:val="1"/>
        <w:shd w:val="clear" w:color="auto" w:fill="auto"/>
        <w:tabs>
          <w:tab w:val="left" w:pos="94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454BD">
        <w:rPr>
          <w:rFonts w:ascii="Times New Roman" w:hAnsi="Times New Roman" w:cs="Times New Roman"/>
          <w:sz w:val="24"/>
          <w:szCs w:val="24"/>
        </w:rPr>
        <w:t xml:space="preserve">   Во время работы лагерей дневного пребывания были проведены плановые проверки Управлением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: Ново-Никольской СОШ,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Щербаковской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Богословской ООШ, Верхне-Омской ООШ,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Козинской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СОШ,  </w:t>
      </w:r>
      <w:proofErr w:type="spellStart"/>
      <w:r w:rsidRPr="001454BD">
        <w:rPr>
          <w:rFonts w:ascii="Times New Roman" w:hAnsi="Times New Roman" w:cs="Times New Roman"/>
          <w:sz w:val="24"/>
          <w:szCs w:val="24"/>
        </w:rPr>
        <w:t>Новосилишинской</w:t>
      </w:r>
      <w:proofErr w:type="spellEnd"/>
      <w:r w:rsidRPr="001454BD">
        <w:rPr>
          <w:rFonts w:ascii="Times New Roman" w:hAnsi="Times New Roman" w:cs="Times New Roman"/>
          <w:sz w:val="24"/>
          <w:szCs w:val="24"/>
        </w:rPr>
        <w:t xml:space="preserve"> СОШ. Были выявлены незначительные нарушения, которые были устранены. Общая сумма штрафов составила 21 500 руб. Также поверки осуществлялись: Управлением образования, председателем и членами межведомственной комиссии, существенных нарушений не выявлено.</w:t>
      </w:r>
    </w:p>
    <w:p w:rsidR="006E0760" w:rsidRPr="001454BD" w:rsidRDefault="006E0760" w:rsidP="00140E61">
      <w:pPr>
        <w:jc w:val="both"/>
      </w:pPr>
      <w:r w:rsidRPr="001454BD">
        <w:t xml:space="preserve">   В детских оздоровительных лагерях и санаториях в летний период отдохнуло 99 детей (санатории «Юбилейный», «</w:t>
      </w:r>
      <w:proofErr w:type="spellStart"/>
      <w:r w:rsidRPr="001454BD">
        <w:t>Чкаловец</w:t>
      </w:r>
      <w:proofErr w:type="spellEnd"/>
      <w:r w:rsidRPr="001454BD">
        <w:t>», «Земляничная поляна», «</w:t>
      </w:r>
      <w:proofErr w:type="spellStart"/>
      <w:r w:rsidRPr="001454BD">
        <w:t>Тогучинский</w:t>
      </w:r>
      <w:proofErr w:type="spellEnd"/>
      <w:r w:rsidRPr="001454BD">
        <w:t>», «Чайка», ДОЛ «Электрон», ДОЛ  «Незабудка»)</w:t>
      </w:r>
    </w:p>
    <w:p w:rsidR="006E0760" w:rsidRPr="001454BD" w:rsidRDefault="006E0760" w:rsidP="00140E61">
      <w:pPr>
        <w:jc w:val="both"/>
      </w:pPr>
      <w:r w:rsidRPr="001454BD">
        <w:t xml:space="preserve">20 детей  отдохнуло в спортивно-оздоровительном лагерь «Олимпиец» поездка была организована   </w:t>
      </w:r>
      <w:proofErr w:type="spellStart"/>
      <w:r w:rsidRPr="001454BD">
        <w:t>Усть-Таркской</w:t>
      </w:r>
      <w:proofErr w:type="spellEnd"/>
      <w:r w:rsidRPr="001454BD">
        <w:t xml:space="preserve"> ДЮСШ «Темп».</w:t>
      </w:r>
    </w:p>
    <w:p w:rsidR="006E0760" w:rsidRPr="001454BD" w:rsidRDefault="006E0760" w:rsidP="00140E61">
      <w:pPr>
        <w:jc w:val="both"/>
      </w:pPr>
      <w:r w:rsidRPr="001454BD">
        <w:t xml:space="preserve">   На питание в лагерях дневного пребывания  было выделено из областного бюджета 1 764 900 рублей из местного 483 100 рублей, что составило 132,30 руб. в день на одного ребенка. На оплату несовершеннолетних трудоустроенных через ЦЗН из местного бюджета было выделено 106 000 руб.</w:t>
      </w:r>
    </w:p>
    <w:p w:rsidR="006E0760" w:rsidRPr="001454BD" w:rsidRDefault="006E0760" w:rsidP="00140E61">
      <w:pPr>
        <w:jc w:val="both"/>
        <w:rPr>
          <w:b/>
        </w:rPr>
      </w:pPr>
      <w:r w:rsidRPr="001454BD">
        <w:rPr>
          <w:b/>
        </w:rPr>
        <w:t>Проблемы:</w:t>
      </w:r>
    </w:p>
    <w:p w:rsidR="006E0760" w:rsidRPr="001454BD" w:rsidRDefault="006E0760" w:rsidP="00140E61">
      <w:pPr>
        <w:jc w:val="both"/>
      </w:pPr>
      <w:r w:rsidRPr="001454BD">
        <w:t xml:space="preserve">      </w:t>
      </w:r>
      <w:r w:rsidRPr="001454BD">
        <w:rPr>
          <w:color w:val="000000"/>
          <w:spacing w:val="-9"/>
        </w:rPr>
        <w:t>Трудоустройство подростков</w:t>
      </w:r>
      <w:r w:rsidRPr="001454BD">
        <w:t xml:space="preserve"> (сокращение детей через ЦЗ до 60 чел.)  В районе существуют проблемы в организации временной занятости подростков в необходимых объемах.</w:t>
      </w:r>
    </w:p>
    <w:p w:rsidR="006E0760" w:rsidRPr="001454BD" w:rsidRDefault="006E0760" w:rsidP="00140E61">
      <w:pPr>
        <w:jc w:val="both"/>
      </w:pPr>
      <w:r w:rsidRPr="001454BD">
        <w:t xml:space="preserve">     Это связано, в первую очередь с тем, что работодатели неохотно берут на себя временное трудоустройство несовершеннолетних граждан.  Обязательства, которые накладывает на работодателей Трудовой Кодекс, высокая степень ответственности при низкой эффективности труда, короткий период работы и объемный пакет документов при </w:t>
      </w:r>
      <w:r w:rsidRPr="001454BD">
        <w:lastRenderedPageBreak/>
        <w:t xml:space="preserve">оформлении на работу – это причины, которые не способствуют заинтересованности работодателей в труде подростков.    </w:t>
      </w:r>
    </w:p>
    <w:p w:rsidR="006E0760" w:rsidRPr="001454BD" w:rsidRDefault="006E0760" w:rsidP="00140E61">
      <w:pPr>
        <w:jc w:val="both"/>
      </w:pPr>
      <w:r w:rsidRPr="001454BD">
        <w:t xml:space="preserve">      Во-вторых, отсутствие у работодателей, которые хотели бы использовать труд несовершеннолетних, (а это, как правило, бюджетные организации – школы), финансовых средств. </w:t>
      </w:r>
    </w:p>
    <w:p w:rsidR="006E0760" w:rsidRPr="001454BD" w:rsidRDefault="006E0760" w:rsidP="00140E61">
      <w:pPr>
        <w:shd w:val="clear" w:color="auto" w:fill="FFFFFF"/>
        <w:ind w:left="10" w:right="10"/>
        <w:jc w:val="both"/>
      </w:pPr>
      <w:r w:rsidRPr="001454BD">
        <w:t xml:space="preserve">      Проблемой остается и финансирование  культурных мероприятий в лагерях с дневным пребыванием, укрепление материально-технической базы для летнего оздоровления. </w:t>
      </w:r>
    </w:p>
    <w:p w:rsidR="006E0760" w:rsidRPr="001454BD" w:rsidRDefault="006E0760" w:rsidP="00140E61">
      <w:pPr>
        <w:shd w:val="clear" w:color="auto" w:fill="FFFFFF"/>
        <w:ind w:left="10" w:right="10"/>
        <w:jc w:val="both"/>
      </w:pPr>
      <w:r w:rsidRPr="001454BD">
        <w:t xml:space="preserve">      Организация перевозок детей, как внутри района, так и за его пределы на сегодняшний день становится проблемой, в связи с необходимостью готовить пакет документов, проходить техосмотр транспорта в </w:t>
      </w:r>
      <w:proofErr w:type="spellStart"/>
      <w:r w:rsidRPr="001454BD">
        <w:t>г</w:t>
      </w:r>
      <w:proofErr w:type="gramStart"/>
      <w:r w:rsidRPr="001454BD">
        <w:t>.Т</w:t>
      </w:r>
      <w:proofErr w:type="gramEnd"/>
      <w:r w:rsidRPr="001454BD">
        <w:t>атарске</w:t>
      </w:r>
      <w:proofErr w:type="spellEnd"/>
      <w:r w:rsidRPr="001454BD">
        <w:t xml:space="preserve"> перед каждой организованной перевозкой. К тому же отдых детей в ЛДП совпадает с периодом сдачи ГИА, транспорт образовательных организаций занят доставкой обучающихся 9 и 11 </w:t>
      </w:r>
      <w:proofErr w:type="spellStart"/>
      <w:r w:rsidRPr="001454BD">
        <w:t>кл</w:t>
      </w:r>
      <w:proofErr w:type="spellEnd"/>
      <w:r w:rsidRPr="001454BD">
        <w:t>. в пункт проведения экзаменов.</w:t>
      </w:r>
    </w:p>
    <w:p w:rsidR="006E0760" w:rsidRPr="001454BD" w:rsidRDefault="006E0760" w:rsidP="00140E61"/>
    <w:p w:rsidR="006E0760" w:rsidRPr="001454BD" w:rsidRDefault="006E0760" w:rsidP="00140E61">
      <w:r w:rsidRPr="001454BD">
        <w:t xml:space="preserve"> Начальник управления образования </w:t>
      </w:r>
    </w:p>
    <w:p w:rsidR="006E0760" w:rsidRPr="001454BD" w:rsidRDefault="006E0760" w:rsidP="00140E61">
      <w:r w:rsidRPr="001454BD">
        <w:t xml:space="preserve"> администрации </w:t>
      </w:r>
      <w:proofErr w:type="spellStart"/>
      <w:r w:rsidRPr="001454BD">
        <w:t>Усть-Таркского</w:t>
      </w:r>
      <w:proofErr w:type="spellEnd"/>
      <w:r w:rsidRPr="001454BD">
        <w:t xml:space="preserve"> района                                     </w:t>
      </w:r>
      <w:proofErr w:type="spellStart"/>
      <w:r w:rsidRPr="001454BD">
        <w:t>Б.В.Грушицкий</w:t>
      </w:r>
      <w:proofErr w:type="spellEnd"/>
    </w:p>
    <w:sectPr w:rsidR="006E0760" w:rsidRPr="001454BD" w:rsidSect="00140E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DB"/>
    <w:rsid w:val="00140E61"/>
    <w:rsid w:val="001454BD"/>
    <w:rsid w:val="006E0760"/>
    <w:rsid w:val="00803C25"/>
    <w:rsid w:val="008F1DDB"/>
    <w:rsid w:val="00B221F5"/>
    <w:rsid w:val="00C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221F5"/>
  </w:style>
  <w:style w:type="paragraph" w:styleId="a3">
    <w:name w:val="Balloon Text"/>
    <w:basedOn w:val="a"/>
    <w:link w:val="a4"/>
    <w:uiPriority w:val="99"/>
    <w:semiHidden/>
    <w:unhideWhenUsed/>
    <w:rsid w:val="00B22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F5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locked/>
    <w:rsid w:val="006E076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E0760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No Spacing"/>
    <w:uiPriority w:val="1"/>
    <w:qFormat/>
    <w:rsid w:val="006E07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221F5"/>
  </w:style>
  <w:style w:type="paragraph" w:styleId="a3">
    <w:name w:val="Balloon Text"/>
    <w:basedOn w:val="a"/>
    <w:link w:val="a4"/>
    <w:uiPriority w:val="99"/>
    <w:semiHidden/>
    <w:unhideWhenUsed/>
    <w:rsid w:val="00B22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F5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locked/>
    <w:rsid w:val="006E076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E0760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No Spacing"/>
    <w:uiPriority w:val="1"/>
    <w:qFormat/>
    <w:rsid w:val="006E07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2017-10-23T02:13:00Z</cp:lastPrinted>
  <dcterms:created xsi:type="dcterms:W3CDTF">2017-10-12T09:00:00Z</dcterms:created>
  <dcterms:modified xsi:type="dcterms:W3CDTF">2017-10-23T02:13:00Z</dcterms:modified>
</cp:coreProperties>
</file>